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69" w:rsidRPr="00DB5D69" w:rsidRDefault="00DB5D69" w:rsidP="00DB5D69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lang w:eastAsia="ru-RU"/>
        </w:rPr>
        <w:t>Приложение №13</w:t>
      </w:r>
    </w:p>
    <w:p w:rsidR="00DB5D69" w:rsidRPr="00DB5D69" w:rsidRDefault="00DB5D69" w:rsidP="00DB5D69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lang w:eastAsia="ru-RU"/>
        </w:rPr>
        <w:t>к постановлению</w:t>
      </w:r>
    </w:p>
    <w:p w:rsidR="00DB5D69" w:rsidRPr="00DB5D69" w:rsidRDefault="00DB5D69" w:rsidP="00DB5D69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lang w:eastAsia="ru-RU"/>
        </w:rPr>
        <w:t>местной Администрации</w:t>
      </w:r>
    </w:p>
    <w:p w:rsidR="00DB5D69" w:rsidRPr="00DB5D69" w:rsidRDefault="00DB5D69" w:rsidP="00DB5D69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DB5D69" w:rsidRPr="00DB5D69" w:rsidRDefault="00DB5D69" w:rsidP="00DB5D69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5D69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</w:p>
    <w:p w:rsidR="00DB5D69" w:rsidRPr="00DB5D69" w:rsidRDefault="00DB5D69" w:rsidP="00DB5D69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lang w:eastAsia="ru-RU"/>
        </w:rPr>
        <w:t>Санкт-Петербурга</w:t>
      </w:r>
    </w:p>
    <w:p w:rsidR="00DB5D69" w:rsidRPr="00DB5D69" w:rsidRDefault="00DB5D69" w:rsidP="00DB5D69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lang w:eastAsia="ru-RU"/>
        </w:rPr>
        <w:t>от 01.02.2013 № 18</w:t>
      </w:r>
    </w:p>
    <w:p w:rsidR="00DB5D69" w:rsidRPr="00DB5D69" w:rsidRDefault="00DB5D69" w:rsidP="00DB5D69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DB5D69" w:rsidRPr="00DB5D69" w:rsidRDefault="00DB5D69" w:rsidP="00DB5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DB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  <w:r w:rsidRPr="00DB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 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</w:t>
      </w:r>
    </w:p>
    <w:p w:rsidR="00DB5D69" w:rsidRPr="00DB5D69" w:rsidRDefault="00DB5D69" w:rsidP="00DB5D69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B5D69" w:rsidRPr="00DB5D69" w:rsidRDefault="00DB5D69" w:rsidP="00DB5D69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регулирования   настоящего   Административного  регламента являются отношения, возникающие между заявителями и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 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Санкт-Петербурге (далее – орган местного самоуправления Санкт-Петербурга), в сфере  предоставления государственной услуги по выдаче разрешения органом опеки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на заключение в организациях кинематографии, театрах, театральных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ущерба здоровью и нравственному развитию (далее – государственная услуга).</w:t>
      </w:r>
    </w:p>
    <w:p w:rsidR="00DB5D69" w:rsidRPr="00DB5D69" w:rsidRDefault="00DB5D69" w:rsidP="00DB5D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 предоставления государственной услуги приведена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№ 5 к  настоящему  Административному  регламенту;</w:t>
      </w:r>
    </w:p>
    <w:p w:rsidR="00DB5D69" w:rsidRPr="00DB5D69" w:rsidRDefault="00DB5D69" w:rsidP="00DB5D6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Заявителями являются, граждане Российской Федерации один из родителей либо законный представитель (усыновитель, опекун или попечитель, приемный родитель)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- заявители) лица, не достигшего возраста 14 лет.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к порядку информирования и предоставления государственной услуги.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1.3.1.1. Комитет по делам записи актов гражданского состояния (далее – КЗАГС):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191015, Санкт-Петербург, Таврическая ул., д. 39, тел. (812) 271-79-43, факс (812) 271-41-10, адрес электронной почты:</w:t>
      </w:r>
      <w:hyperlink r:id="rId4" w:history="1"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kzags</w:t>
        </w:r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@</w:t>
        </w:r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gov</w:t>
        </w:r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spb</w:t>
        </w:r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ru</w:t>
        </w:r>
      </w:hyperlink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B5D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адрес сайта: </w:t>
      </w:r>
      <w:hyperlink r:id="rId5" w:tgtFrame="_blank" w:history="1"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www.gov.spb.ru</w:t>
        </w:r>
      </w:hyperlink>
      <w:r w:rsidRPr="00DB5D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1.3.1.2. Санкт-Петербургские государственные казенные учреждения – районные жилищные агентства (далее – ГУЖА).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нахождения, справочные телефоны и адреса электронной почты ГУЖА приведены в приложении №  7  к настоящему  Административному  регламенту.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1.3.1.3. Санкт-Петербургское государственное казенное учреждение «Многофункциональный центр предоставления государственных услуг»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Многофункциональный центр).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нахождения, график работы и справочные телефоны подразделений Многофункционального центра в приложении № 4 к  настоящему  Административному  регламенту; Центр телефонного обслуживания – 573-90-00.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 и электронной почты: </w:t>
      </w:r>
      <w:hyperlink r:id="rId6" w:tgtFrame="_blank" w:history="1"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www</w:t>
        </w:r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gu</w:t>
        </w:r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spb</w:t>
        </w:r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ru</w:t>
        </w:r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/</w:t>
        </w:r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mfc</w:t>
        </w:r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/</w:t>
        </w:r>
      </w:hyperlink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7" w:history="1"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knz</w:t>
        </w:r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@</w:t>
        </w:r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mfcspb</w:t>
        </w:r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ru</w:t>
        </w:r>
      </w:hyperlink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      Санкт-Петербурга и организации.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Информацию об органах местного самоуправления  и организациях, участвующих в предоставлении государственной услуги, указанных в пункте 1.3.1 настоящего  Административного  регламента, заявители могут получить следующими способами: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1.3.3.1. По телефонам, указанным в приложении № 6 к настоящему  Административному  регламенту;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1.3.3.2. В Центре телефонного обслуживания Многофункционального центра, указанного в пункте 1.3.1.2  настоящего  Административного  регламента;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1.3.3.3. Посредством письменных обращений, в том числе в электронном виде,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орган местного самоуправления Санкт-Петербурга (информация о месте нахождения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графике работы, справочные телефоны, адрес официального сайта органа местного самоуправления, предоставляющих государственную услугу, приведены в приложении № 6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настоящему  Административному  регламенту), Многофункциональный центр и его подразделения.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1.3.3.4. При личном обращении в орган местного самоуправления, Многофункциональный центр и его подразделения.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1.3.3.5. На стендах в местах предоставления государственной услуги.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1.3.3.6. На официальном сайте Правительства Санкт-Петербурга </w:t>
      </w:r>
      <w:hyperlink r:id="rId8" w:tgtFrame="_blank" w:history="1"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www</w:t>
        </w:r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proofErr w:type="spellStart"/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gov</w:t>
        </w:r>
        <w:proofErr w:type="spellEnd"/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proofErr w:type="spellStart"/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spb</w:t>
        </w:r>
        <w:proofErr w:type="spellEnd"/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proofErr w:type="spellStart"/>
        <w:r w:rsidRPr="00DB5D69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ru</w:t>
        </w:r>
        <w:proofErr w:type="spellEnd"/>
      </w:hyperlink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на Портале.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1.3.3.7. При обращении к </w:t>
      </w:r>
      <w:proofErr w:type="spellStart"/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инфоматам</w:t>
      </w:r>
      <w:proofErr w:type="spellEnd"/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инфокиоскам</w:t>
      </w:r>
      <w:proofErr w:type="spellEnd"/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инфопунктам</w:t>
      </w:r>
      <w:proofErr w:type="spellEnd"/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размещенным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помещениях структурных подразделений Многофункционального центра, указанных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к настоящему административному регламенту; на улицах Санкт-Петербурга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вестибюлях станций СПб ГУП «Санкт-Петербургский метрополитен» по адресам, указанным на Портале.</w:t>
      </w:r>
    </w:p>
    <w:p w:rsidR="00DB5D69" w:rsidRPr="00DB5D69" w:rsidRDefault="00DB5D69" w:rsidP="00DB5D69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right="-144"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right="-144"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DB5D69" w:rsidRPr="00DB5D69" w:rsidRDefault="00DB5D69" w:rsidP="00DB5D69">
      <w:pPr>
        <w:spacing w:after="0" w:line="240" w:lineRule="auto"/>
        <w:ind w:right="-144"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right="-144"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right="-144"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DB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Стандарт предоставления государственной услуги</w:t>
      </w:r>
    </w:p>
    <w:p w:rsidR="00DB5D69" w:rsidRPr="00DB5D69" w:rsidRDefault="00DB5D69" w:rsidP="00DB5D6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государственной услуги: разрешение органа опеки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на заключение в организациях кинематографии, театрах, театральных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(далее – государственная услуга)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наименование государственной услуги: разрешение органа опеки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на заключение трудового договора с лицами, не достигшими возраста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 лет.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Государственная услуга предоставляется органом местного самоуправления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на территории которого несовершеннолетний, не достигший возраста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 лет,  имеет регистрацию по месту жительства (пребывания),  во взаимодействии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Многофункциональным центром.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органом местного самоуправления Санкт-Петербурга постановления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разрешении на заключение трудового договора либо об отказе в разрешении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заключение трудового договора;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заявителей о принятии решения о  разрешении на заключение трудового договора либо об отказе в разрешении на заключение трудового договора;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бумажном носителе – решение о предоставлении государственной услуги выдается лично заявителю администрацией района или Многофункциональным центром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направляется через отделения федеральной почтовой связи;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 - путем отправки по электронной почте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через Портал.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Сроки предоставления государственной услуги: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 Санкт-Петербурга принимается решение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  разрешении на заключение трудового договора либо об отказе в разрешении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заключение трудового договора  в течении 30 дней со дня получения от заявителя заявления и документов, указанных в пункте 2.6   настоящего  Административного  регламента.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на 5 дней в соответствии с действующим законодательством.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Перечень нормативных правовых актов, регулирующих отношения, возникающие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связи с предоставлением государственной услуги:</w:t>
      </w:r>
    </w:p>
    <w:p w:rsidR="00DB5D69" w:rsidRPr="00DB5D69" w:rsidRDefault="00DB5D69" w:rsidP="00DB5D69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Конституция Российской Федерации;</w:t>
      </w:r>
    </w:p>
    <w:p w:rsidR="00DB5D69" w:rsidRPr="00DB5D69" w:rsidRDefault="00DB5D69" w:rsidP="00DB5D69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Федерации;</w:t>
      </w:r>
    </w:p>
    <w:p w:rsidR="00DB5D69" w:rsidRPr="00DB5D69" w:rsidRDefault="00DB5D69" w:rsidP="00DB5D69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кодекс Российской Федерации;</w:t>
      </w:r>
    </w:p>
    <w:p w:rsidR="00DB5D69" w:rsidRPr="00DB5D69" w:rsidRDefault="00DB5D69" w:rsidP="00DB5D69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Семейный кодекс Российской Федерации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;</w:t>
      </w:r>
    </w:p>
    <w:p w:rsidR="00DB5D69" w:rsidRPr="00DB5D69" w:rsidRDefault="00DB5D69" w:rsidP="00DB5D69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B5D69" w:rsidRPr="00DB5D69" w:rsidRDefault="00DB5D69" w:rsidP="00DB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DB5D69" w:rsidRPr="00DB5D69" w:rsidRDefault="00DB5D69" w:rsidP="00DB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DB5D69" w:rsidRPr="00DB5D69" w:rsidRDefault="00DB5D69" w:rsidP="00DB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24.04.2008 № 48-ФЗ «Об опеке и попечительстве»;</w:t>
      </w:r>
    </w:p>
    <w:p w:rsidR="00DB5D69" w:rsidRPr="00DB5D69" w:rsidRDefault="00DB5D69" w:rsidP="00DB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B5D69" w:rsidRPr="00DB5D69" w:rsidRDefault="00DB5D69" w:rsidP="00DB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Федеральный закон от 06.04.2011 № 63-ФЗ «Об электронной подписи»;</w:t>
      </w:r>
    </w:p>
    <w:p w:rsidR="00DB5D69" w:rsidRPr="00DB5D69" w:rsidRDefault="00DB5D69" w:rsidP="00DB5D69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11.04.2008 № 48-ФЗ  «Об опеке и попечительстве»;</w:t>
      </w:r>
    </w:p>
    <w:p w:rsidR="00DB5D69" w:rsidRPr="00DB5D69" w:rsidRDefault="00DB5D69" w:rsidP="00DB5D69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  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по организации и осуществлению деятельности по опеке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DB5D69" w:rsidRPr="00DB5D69" w:rsidRDefault="00DB5D69" w:rsidP="00DB5D69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DB5D69" w:rsidRPr="00DB5D69" w:rsidRDefault="00DB5D69" w:rsidP="00DB5D69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услуги.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DB5D69" w:rsidRPr="00DB5D69" w:rsidRDefault="00DB5D69" w:rsidP="00DB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заявителей</w:t>
      </w:r>
      <w:bookmarkStart w:id="0" w:name="_ftnref1"/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"http://www.ligovka-yamskaya.sankt-peterburg.info/ma/uslugi/reforma/pos047.htm" \l "_ftn1" \o "" </w:instrTex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5D69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vertAlign w:val="superscript"/>
          <w:lang w:eastAsia="ru-RU"/>
        </w:rPr>
        <w:t>[1]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5D69" w:rsidRPr="00DB5D69" w:rsidRDefault="00DB5D69" w:rsidP="00DB5D6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заявление одного из родителей или законного представителя (усыновителя, опекуна или попечителя, приемного родителя) лица, не достигшего возраста 14 лет, на имя руководителя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органа местного самоуправления Санкт-Петербурга</w:t>
      </w:r>
      <w:r w:rsidRPr="00DB5D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о получении разрешения на заключение трудового договора,  согласно приложению № 1 к Административному  регламенту.</w:t>
      </w:r>
    </w:p>
    <w:p w:rsidR="00DB5D69" w:rsidRPr="00DB5D69" w:rsidRDefault="00DB5D69" w:rsidP="00DB5D6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заявление несовершеннолетнего, при достижении им возраста 10 лет, о получении разрешения на  заключение трудового договора  согласно приложению № 2 </w:t>
      </w:r>
      <w:r w:rsidRPr="00DB5D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к Административному  регламенту;</w:t>
      </w:r>
    </w:p>
    <w:p w:rsidR="00DB5D69" w:rsidRPr="00DB5D69" w:rsidRDefault="00DB5D69" w:rsidP="00DB5D6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рождении несовершеннолетнего, выданное органами исполнительной власти субъекта Российской Федерации (кроме Санкт-Петербурга);</w:t>
      </w:r>
    </w:p>
    <w:p w:rsidR="00DB5D69" w:rsidRPr="00DB5D69" w:rsidRDefault="00DB5D69" w:rsidP="00DB5D6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гарантийное письмо от организации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кинематографии, театра, театральной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концертной организации, цирка</w:t>
      </w:r>
      <w:r w:rsidRPr="00DB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B5D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том, что с несовершеннолетним будет заключен трудовой договор об участии в создании и (или) исполнении (экспонировании) произведений без ущерба здоровью и нравственному развитию с указанием продолжительности ежедневной работы и условий, в которых будет выполняться работа;</w:t>
      </w:r>
    </w:p>
    <w:p w:rsidR="00DB5D69" w:rsidRPr="00DB5D69" w:rsidRDefault="00DB5D69" w:rsidP="00DB5D6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справка о состоянии здоровья несовершеннолетнего с указанием допуска к участию </w:t>
      </w:r>
      <w:r w:rsidRPr="00DB5D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 создании и (или) исполнении (экспонированию) произведений с рекомендациями </w:t>
      </w:r>
      <w:r w:rsidRPr="00DB5D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по продолжительности ежедневной работы и условий, в которых может выполняться работа;</w:t>
      </w:r>
    </w:p>
    <w:p w:rsidR="00DB5D69" w:rsidRPr="00DB5D69" w:rsidRDefault="00DB5D69" w:rsidP="00DB5D6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месте пребывания несовершеннолетнего  в Санкт-Петербурге.</w:t>
      </w:r>
    </w:p>
    <w:p w:rsidR="00DB5D69" w:rsidRPr="00DB5D69" w:rsidRDefault="00DB5D69" w:rsidP="00DB5D6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 Исчерпывающий перечень документов, необходимых в соответствии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bookmarkStart w:id="1" w:name="_ftnref2"/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"http://www.ligovka-yamskaya.sankt-peterburg.info/ma/uslugi/reforma/pos047.htm" \l "_ftn2" \o "" </w:instrTex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B5D69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vertAlign w:val="superscript"/>
          <w:lang w:eastAsia="ru-RU"/>
        </w:rPr>
        <w:t>[2]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рождении подопечного, выданное органами исполнительной власти Санкт-Петербурга;</w:t>
      </w:r>
    </w:p>
    <w:p w:rsidR="00DB5D69" w:rsidRPr="00DB5D69" w:rsidRDefault="00DB5D69" w:rsidP="00DB5D6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документ (постановление) о назначении опекуном или попечителем несовершеннолетнего (приемным родителем) - если обращается опекун или попечитель (приемный родитель);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месте жительства несовершеннолетнего  (в Санкт-Петербурге)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агентства)</w:t>
      </w:r>
      <w:r w:rsidRPr="00DB5D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2.6.3. </w:t>
      </w:r>
      <w:r w:rsidRPr="00DB5D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предоставлении государственной услуги запрещено требовать </w:t>
      </w:r>
      <w:r w:rsidRPr="00DB5D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от заявителя: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2.6.4. При представлении в орган местного самоуправления Санкт-Петербурга документов, указанных в пункте 2.6 настоящего  Административного регламента, 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         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Санкт-Петербурга».</w:t>
      </w:r>
    </w:p>
    <w:p w:rsidR="00DB5D69" w:rsidRPr="00DB5D69" w:rsidRDefault="00DB5D69" w:rsidP="00DB5D69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Основания для отказа в приеме документов, необходимых                                       для предоставления государственной услуги:</w:t>
      </w:r>
    </w:p>
    <w:p w:rsidR="00DB5D69" w:rsidRPr="00DB5D69" w:rsidRDefault="00DB5D69" w:rsidP="00DB5D69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документах повреждений, которые не позволяют однозначно истолковать их содержание;</w:t>
      </w:r>
    </w:p>
    <w:p w:rsidR="00DB5D69" w:rsidRPr="00DB5D69" w:rsidRDefault="00DB5D69" w:rsidP="00DB5D69">
      <w:pPr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если в заявлении заявитель не указал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                 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 письменной форме.</w:t>
      </w:r>
    </w:p>
    <w:p w:rsidR="00DB5D69" w:rsidRPr="00DB5D69" w:rsidRDefault="00DB5D69" w:rsidP="00DB5D69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Основания для приостановления и (или) отказа в предоставлении государственной услуги.</w:t>
      </w:r>
    </w:p>
    <w:p w:rsidR="00DB5D69" w:rsidRPr="00DB5D69" w:rsidRDefault="00DB5D69" w:rsidP="00DB5D69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 Основания для приостановления в предоставлении государственной услуги действующим законодательством не предусмотрены.</w:t>
      </w:r>
    </w:p>
    <w:p w:rsidR="00DB5D69" w:rsidRPr="00DB5D69" w:rsidRDefault="00DB5D69" w:rsidP="00DB5D69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2.8.2. Основание для отказа в предоставлении государственной услуги:</w:t>
      </w:r>
    </w:p>
    <w:p w:rsidR="00DB5D69" w:rsidRPr="00DB5D69" w:rsidRDefault="00DB5D69" w:rsidP="00DB5D69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предоставленные документы, указанные в пункте 2.6  настоящего  Административного  регламента не содержат сведения, подтверждающие право заявителя на предоставление государственной услуги.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предусмотрены.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Максимальный срок ожидания в очереди при подаче заявления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при получении результата государственной услуги.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2.10.1. Срок ожидания в очереди (при ее наличии) при подаче заявления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необходимых документов в орган местного самоуправления Санкт-Петербурга не должен превышать одного часа.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2.10.2. Срок ожидания в очереди при подаче заявления и документов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многофункциональном центре не должен превышать сорока пяти минут.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2.10.3. Срок ожидания в очереди при получении документов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Многофункциональном центре не должен превышать пятнадцати минут.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Плата за предоставление государственной услуги не взимается.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2.12.1. Регистрация запроса осуществляется органом местного самоуправления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в течение одного рабочего дня с момента получения органом местного самоуправления Санкт-Петербурга документов, указанных в пункте 2.6  настоящего  Административного  регламента.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Требования к помещениям, в которых предоставляются государственные услуги, к месту ожидания и приема заявителей, размещению и оформлению визуальной, текстовой и </w:t>
      </w:r>
      <w:proofErr w:type="spellStart"/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порядке предоставления государственной услуги.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2.13.1. Помещения, в которых предоставляются государственные услуги, место ожидания, должны иметь площади, предусмотренные санитарными нормами 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требованиями к рабочим (офисным) помещениям, где оборудованы рабочие места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2.13.2. На информационных стендах, размещаемых в местах приема граждан,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официальном сайте Правительства Санкт-Петербурга содержится следующая информация: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государственной услуги;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Санкт-Петербурга, участвующих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местного самоуправления Санкт-Петербурга, участвующих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государственной услуги;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заполнения заявления на получение государственной услуги</w:t>
      </w:r>
      <w:r w:rsidRPr="00DB5D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Показатели доступности и качества государственной услуги.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2.14.2. Продолжительность взаимодействия должностных лиц при предоставлении государственной услуги 10 мин.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2.14.3. Способы предоставления государственной услуги заявителю: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при посещении органа местного самоуправления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участвующего в предоставлении государственной услуги;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подразделении Многофункционального центра;</w:t>
      </w:r>
    </w:p>
    <w:p w:rsidR="00DB5D69" w:rsidRPr="00DB5D69" w:rsidRDefault="00DB5D69" w:rsidP="00DB5D6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электронном виде (посредством Портала в соответствии с этапами  предоставления государственной услуги, определенными распоряжением Правительства  Санкт-Петербурга от 22.03.2011 № 8-рп).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2.14.4. Сроки промежуточного информирования заявителя о результатах предоставления государственной услуги действующим законодательством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установлены.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2.14.5. Способы информирования заявителя о результатах предоставления государственной услуги – по телефону, по электронной почте,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письменном виде.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2.14.6. Количество документов, необходимых для предоставления заявителем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получения государственной услуги: от 7 до 10.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2.14.7. Количество документов (информации), которую запрашивает орган местного самоуправления Санкт-Петербурга без участия: от 0 до 3.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2.14.8. Количество услуг, являющихся необходимыми и обязательными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государственной услуги действующим законодательством –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установлено.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2.14.9. Порядок осуществления контроля за предоставлением государственной услуги, со стороны граждан, их объединений и организаций осуществляется в соответствии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действующим законодательством.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2.14.10. Предусмотрена выдача результата предоставления государственной услуги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электронном виде.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Требования, учитывающие особенности предоставления государственных услуг по устным и  письменным обращениям (в том числе в электронной форме).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 Информация по вопросам предоставления государственной услуги доводится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сведения заявителей, иных заинтересованных лиц по их письменным (в том числе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электронном виде) и устным обращениям.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местного самоуправления Санкт-Петербурга принимаются обращения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письменном виде свободной формы (в том числе в электронной форме). В письменном обращении указываются: наименование органа местного самоуправления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  либо фамилия, имя, отчество соответствующего должностного лица органа местного самоуправления Санкт-Петербурга, а также фамилия, имя, отчество заявителя, почтовый адрес, по которому должны быть направлены ответ, уведомление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переадресации обращения, суть обращения, подпись заявителя и дата.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специалист подробно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начинается с информации о наименовании органа,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специалист, к которому обратилось лицо, не может ответить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По справочным номерам телефонов, указанным в пунктах 1.3.1.1 и 1.3.1.2 настоящего  Административного  регламента, предоставляется следующая информация, связанная с предоставлением государственной услуги: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Санкт-Петербурга, участвующих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органов местного самоуправления Санкт-Петербурга, участвующих в предоставлении государственной услуги и осуществляющих прием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консультации заявителей по вопросам предоставления государственной услуги;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местного самоуправления Санкт-Петербурга, участвующих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текущих административных действиях, предпринимаемых по обращению заявителя;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по конкретному письменному обращению;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записи на прием к должностному лицу.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2.15.3. Особенности предоставления государственной услуги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форме: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9" w:history="1">
        <w:r w:rsidRPr="00DB5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www.gu.spb.ru</w:t>
        </w:r>
      </w:hyperlink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– Портал).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услуга может быть получена в электронной форме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Планом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этап - размещение на Едином портале государственных услуг форм заявлений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DB5D69" w:rsidRPr="00DB5D69" w:rsidRDefault="00DB5D69" w:rsidP="00DB5D6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этап - обеспечение возможности для заявителей осуществлять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Единого портала государственных услуг мониторинг хода предоставления услуги;</w:t>
      </w:r>
    </w:p>
    <w:p w:rsidR="00DB5D69" w:rsidRPr="00DB5D69" w:rsidRDefault="00DB5D69" w:rsidP="00DB5D6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5-й этап - обеспечение возможности получения результатов предоставления услуги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электронном виде на Едином портале государственных услуг, если это не запрещено федеральным законом.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после направления заявителем электронного заявления (заявки) необходимо посещение заявителем органа местного самоуправления Санкт-Петербурга,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отображается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браузере заявителя. Приглашение содержит необходимую информацию 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приеме.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обязательное посещение заявителем органа местного самоуправления Санкт-Петербурга не требуется, то посредство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DB5D69" w:rsidRPr="00DB5D69" w:rsidRDefault="00DB5D69" w:rsidP="00DB5D69">
      <w:pPr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DB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B5D69" w:rsidRPr="00DB5D69" w:rsidRDefault="00DB5D69" w:rsidP="00DB5D69">
      <w:pPr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предоставлением государственной услуги заявители могут обращаться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заявлением на бумажном носителе в орган местного самоуправления Санкт-Петербурга по месту жительства заявителя либо Многофункциональный центр, в форме электронного документа – через Портал.</w:t>
      </w:r>
    </w:p>
    <w:p w:rsidR="00DB5D69" w:rsidRPr="00DB5D69" w:rsidRDefault="00DB5D69" w:rsidP="00DB5D69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Описание последовательности административных процедур при предоставлении государственной услуги: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DB5D69" w:rsidRPr="00DB5D69" w:rsidRDefault="00DB5D69" w:rsidP="00DB5D6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направление межведомственных запросов о предоставлении документов, необходимых для предоставления государственной услуги, находящихся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органов государственной власти и организаций, в том числе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единой системы межведомственного электронного взаимодействия;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органом местного самоуправления Санкт-Петербурга постановления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  разрешении на заключение трудового договора либо об отказе в разрешении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заключение трудового договора.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Предоставление государственной услуги в электронном виде осуществляется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пунктом 2.16 настоящего  Административного  регламента.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Прием заявления и документов, необходимых для предоставления государственной услуги.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События (юридические факты), являющиеся основанием для начала административной процедуры: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(посредством личного обращения заявителя, обращения заявителя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посредством Портала либо посредством организаций почтовой связи,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Многофункционального центра) в орган местного самоуправления Санкт-Петербурга заявления о предоставлении государственной услуги и прилагаемых документов, 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указанных в пункте 2.6  настоящего  Административного  регламента (далее – комплект документов).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Ответственным за выполнение административной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Содержание и продолжительность выполнения административной процедуры.</w:t>
      </w:r>
    </w:p>
    <w:p w:rsidR="00DB5D69" w:rsidRPr="00DB5D69" w:rsidRDefault="00DB5D69" w:rsidP="00DB5D69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должностным обязанностям которого отнесено выполнение отдельных государственных полномочий Санкт-Петербурга по организации и осуществлению деятельности по опеке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отдельные государственные полномочия),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предмет обращения;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личность заявителя и его полномочия;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самоуправления Санкт-Петербурга, ответственным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прием документов, о чем на заявлении делается соответствующая запись;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  Административного  регламента;</w:t>
      </w:r>
    </w:p>
    <w:p w:rsidR="00DB5D69" w:rsidRPr="00DB5D69" w:rsidRDefault="00DB5D69" w:rsidP="00DB5D69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направления межведомственных запросов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исполнительные органы государственной власти (организации) Санкт-Петербурга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необходимости подготовки межведомственных запросов специалисту органов местного самоуправления, ответственному за подготовку и направление межведомственных запросов, 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DB5D69" w:rsidRPr="00DB5D69" w:rsidRDefault="00DB5D69" w:rsidP="00DB5D6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DB5D69" w:rsidRPr="00DB5D69" w:rsidRDefault="00DB5D69" w:rsidP="00DB5D6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приема документов, указанных в пункте 2.6 настоящего  Административного  регламента, в журнале регистрации;</w:t>
      </w:r>
    </w:p>
    <w:p w:rsidR="00DB5D69" w:rsidRPr="00DB5D69" w:rsidRDefault="00DB5D69" w:rsidP="00DB5D6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комплект документов специалисту органа местного самоуправления      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к должностным обязанностям которого отнесено выполнение отдельных государственных полномочий, ответственному за подготовку проекта постановления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 разрешении на заключение трудового договора либо об отказе в разрешении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заключение трудового договора.</w:t>
      </w:r>
    </w:p>
    <w:p w:rsidR="00DB5D69" w:rsidRPr="00DB5D69" w:rsidRDefault="00DB5D69" w:rsidP="00DB5D6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DB5D69" w:rsidRPr="00DB5D69" w:rsidRDefault="00DB5D69" w:rsidP="00DB5D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DB5D69" w:rsidRPr="00DB5D69" w:rsidRDefault="00DB5D69" w:rsidP="00DB5D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копии документов и реестр документов из Многофункционального центра:</w:t>
      </w:r>
    </w:p>
    <w:p w:rsidR="00DB5D69" w:rsidRPr="00DB5D69" w:rsidRDefault="00DB5D69" w:rsidP="00DB5D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электронном виде (в составе пакетов электронных дел получателей государственной услуги);</w:t>
      </w:r>
    </w:p>
    <w:p w:rsidR="00DB5D69" w:rsidRPr="00DB5D69" w:rsidRDefault="00DB5D69" w:rsidP="00DB5D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на бумажных носителях (в случае необходимости обязательного представления оригиналов документов);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пунктах 2.6 настоящего  Административного  регламента, определяет необходимость осуществления межведомственных запросов, о чем на заявлении делается соответствующая запись;</w:t>
      </w:r>
    </w:p>
    <w:p w:rsidR="00DB5D69" w:rsidRPr="00DB5D69" w:rsidRDefault="00DB5D69" w:rsidP="00DB5D69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местного самоуправления Санкт-Петербурга, ответственному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подготовку и направление межведомственных запросов, а также получение ответов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них;</w:t>
      </w:r>
    </w:p>
    <w:p w:rsidR="00DB5D69" w:rsidRPr="00DB5D69" w:rsidRDefault="00DB5D69" w:rsidP="00DB5D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приема документов, указанных в пунктах 2.6 настоящего  Административного  регламента, в журнале регистрации;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решения о  предоставлении мер социальной поддержки.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с предоставлением государственной услуги, согласно п. 2.5 настоящего  Административного  регламента: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Результат административной процедуры и порядок передачи результата:</w:t>
      </w:r>
    </w:p>
    <w:p w:rsidR="00DB5D69" w:rsidRPr="00DB5D69" w:rsidRDefault="00DB5D69" w:rsidP="00DB5D69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передает комплект документов специалисту органа местного самоуправления Санкт-Петербурга, ответственному за подготовку межведомственных запросов,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специалисту органа местного самоуправления Санкт-Петербурга, ответственному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подготовку проекта постановления органа местного самоуправления Санкт-Петербурга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 разрешении на заключение трудового договора либо об отказе в разрешении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заключение трудового договора.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Способ фиксации результата выполнения административной процедуры: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заявления и документов в соответствующем журнале.</w:t>
      </w:r>
    </w:p>
    <w:p w:rsidR="00DB5D69" w:rsidRPr="00DB5D69" w:rsidRDefault="00DB5D69" w:rsidP="00DB5D69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Подготовка и направление межведомственных запросов о предоставлении документов, необходимых для предоставления государственной услуги, находящихся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иных органов государственной власти и организаций, в том числе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единой системы межведомственного электронного взаимодействия.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События (юридические факты), являющиеся основанием для начала административной процедуры: установление необходимости направления межведомственных запросов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специалиста органа местного самоуправления, ответственного за прием заявления и документов, необходимых для предоставления государственной услуги.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В рамках административной процедуры специалист органа местного самоуправления, ответственный за подготовку, направление межведомственных запросов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получение ответов на них, осуществляет следующие административные действия: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определяет состав документов (информации), подлежащих получению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проекты межведомственных запросов на подпись лицу, уполномоченному подписывать межведомственные запросы, в том числе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электронной подписи;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межведомственные запросы в: КЗАГС;</w:t>
      </w:r>
      <w:r w:rsidRPr="00DB5D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опеки и попечительства внутригородских муниципальных образований Санкт-Петербурга; СПб ГКУ ЖА посредством автоматизированной информационной системы «Население. Жилой фонд»;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ответы на межведомственные запросы;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полученные документы (информацию), специалисту органа местного самоуправления, ответственному за подготовку разрешение разногласий между родителями по вопросам, касающимся воспитания и образования детей.</w:t>
      </w:r>
    </w:p>
    <w:p w:rsidR="00DB5D69" w:rsidRPr="00DB5D69" w:rsidRDefault="00DB5D69" w:rsidP="00DB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DB5D69" w:rsidRPr="00DB5D69" w:rsidRDefault="00DB5D69" w:rsidP="00DB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(организации), направляющего межведомственный запрос;</w:t>
      </w:r>
    </w:p>
    <w:p w:rsidR="00DB5D69" w:rsidRPr="00DB5D69" w:rsidRDefault="00DB5D69" w:rsidP="00DB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DB5D69" w:rsidRPr="00DB5D69" w:rsidRDefault="00DB5D69" w:rsidP="00DB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реестре государственных услуг или реестре муниципальных услуг;</w:t>
      </w:r>
    </w:p>
    <w:p w:rsidR="00DB5D69" w:rsidRPr="00DB5D69" w:rsidRDefault="00DB5D69" w:rsidP="00DB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указание на реквизиты данного нормативного правового акта;</w:t>
      </w:r>
    </w:p>
    <w:p w:rsidR="00DB5D69" w:rsidRPr="00DB5D69" w:rsidRDefault="00DB5D69" w:rsidP="00DB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необходимые для представления документа и(или) информации, установленные настоящим Административным  регламентом;</w:t>
      </w:r>
    </w:p>
    <w:p w:rsidR="00DB5D69" w:rsidRPr="00DB5D69" w:rsidRDefault="00DB5D69" w:rsidP="00DB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DB5D69" w:rsidRPr="00DB5D69" w:rsidRDefault="00DB5D69" w:rsidP="00DB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направления межведомственного запроса и срок ожидаемого ответа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межведомственный запрос;</w:t>
      </w:r>
    </w:p>
    <w:p w:rsidR="00DB5D69" w:rsidRPr="00DB5D69" w:rsidRDefault="00DB5D69" w:rsidP="00DB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DB5D69" w:rsidRPr="00DB5D69" w:rsidRDefault="00DB5D69" w:rsidP="00DB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направляется:</w:t>
      </w:r>
    </w:p>
    <w:p w:rsidR="00DB5D69" w:rsidRPr="00DB5D69" w:rsidRDefault="00DB5D69" w:rsidP="00DB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DB5D69" w:rsidRPr="00DB5D69" w:rsidRDefault="00DB5D69" w:rsidP="00DB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почте;</w:t>
      </w:r>
    </w:p>
    <w:p w:rsidR="00DB5D69" w:rsidRPr="00DB5D69" w:rsidRDefault="00DB5D69" w:rsidP="00DB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способами, не противоречащими законодательству.</w:t>
      </w:r>
    </w:p>
    <w:p w:rsidR="00DB5D69" w:rsidRPr="00DB5D69" w:rsidRDefault="00DB5D69" w:rsidP="00DB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отправления, дата, указанная в расписке уполномоченного лица о получении межведомственного запроса.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взаимодействия и подключаемых к ней региональных систем межведомственного электронного взаимодействия).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действующим законодательством.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услуг», а также  Порядком 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23.12.2011 № 1753 (далее - Порядок).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подготовки и направления ответа на межведомственный запрос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получение ответов на них.</w:t>
      </w:r>
    </w:p>
    <w:p w:rsidR="00DB5D69" w:rsidRPr="00DB5D69" w:rsidRDefault="00DB5D69" w:rsidP="00DB5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  пункте 2.6 настоящего  Административного  регламента.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3.4.6. Результатом административной процедуры является получение органами местного самоуправления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 организаций и иных организаций, и которые заявитель вправе представить, указанных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пункте 2.6 настоящего  Административного  регламента .</w:t>
      </w:r>
    </w:p>
    <w:p w:rsidR="00DB5D69" w:rsidRPr="00DB5D69" w:rsidRDefault="00DB5D69" w:rsidP="00DB5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3.4.7. 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 Санкт-Петербурга.</w:t>
      </w:r>
    </w:p>
    <w:p w:rsidR="00DB5D69" w:rsidRPr="00DB5D69" w:rsidRDefault="00DB5D69" w:rsidP="00DB5D69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Издание  органом опеки и попечительства постановления о  разрешении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заключение трудового договора либо об отказе в разрешении на заключение трудового договора.</w:t>
      </w:r>
    </w:p>
    <w:p w:rsidR="00DB5D69" w:rsidRPr="00DB5D69" w:rsidRDefault="00DB5D69" w:rsidP="00DB5D69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3.5.1. События (юридические факты), являющиеся основанием для начала административной процедуры: получение специалистом органа местного самоуправления Санкт-Петербурга, ответственным за издание постановления органа местного самоуправления Санкт-Петербурга </w:t>
      </w:r>
      <w:proofErr w:type="spellStart"/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оразрешении</w:t>
      </w:r>
      <w:proofErr w:type="spellEnd"/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заключение трудового договора либо об отказе в разрешении на заключение трудового договора,  комплекта документов, предусмотренного пунктом 2.6 настоящего  Административного  регламента 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Ответственными за выполнение административной процедуры являются:</w:t>
      </w:r>
    </w:p>
    <w:p w:rsidR="00DB5D69" w:rsidRPr="00DB5D69" w:rsidRDefault="00DB5D69" w:rsidP="00DB5D69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 органа местного самоуправления Санкт-Петербурга, ответственное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издание постановления органа местного самоуправления Санкт-Петербурга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разрешении на заключение трудового договора либо об отказе в разрешении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заключение трудового договора;</w:t>
      </w:r>
    </w:p>
    <w:p w:rsidR="00DB5D69" w:rsidRPr="00DB5D69" w:rsidRDefault="00DB5D69" w:rsidP="00DB5D69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руководитель структурного подразделения органа местного самоуправления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к должностным обязанностям которого отнесено выполнение отдельных государственных полномочий  (при наличии в органе местного самоуправления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соответствующего структурного подразделения);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муниципального образования Санкт-Петербурга.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Содержание и продолжительность выполнения административной процедуры.</w:t>
      </w:r>
    </w:p>
    <w:p w:rsidR="00DB5D69" w:rsidRPr="00DB5D69" w:rsidRDefault="00DB5D69" w:rsidP="00DB5D69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к должностным обязанностям которого отнесено выполнение отдельных государственных полномочий, ответственный за  подготовку проекта постановления  о  разрешении на заключение трудового договора либо об отказе в разрешении на заключение трудового договора, проводит оценку полученных документов;</w:t>
      </w:r>
    </w:p>
    <w:p w:rsidR="00DB5D69" w:rsidRPr="00DB5D69" w:rsidRDefault="00DB5D69" w:rsidP="00DB5D69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проект постановления о  разрешении на заключение трудового договора либо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отказе в разрешении на заключение трудового договора, согласно приложению № 3  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настоящему  Административному  регламенту;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проект постановления, согласованный с руководителем структурного подразделения органа местного самоуправления Санкт-Петербурга, к должностным обязанностям которого отнесено выполнение отдельных государственных полномочий 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(при его наличии), главе местной администрации для подписания.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органа местного самоуправления Санкт-Петербурга: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проект постановления;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одобрения – подписывает постановление;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– излагает замечания и возвращает указанный проект постановления на доработку и исправление специалисту органа местного самоуправления Санкт-Петербурга.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подписания постановления главой местной администрации должностное лицо органа местного самоуправления Санкт-Петербурга, ответственное за подготовку постановления: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соответствующее постановление в адрес заявителя (либо вручает заявителю) в течение трех дней со дня его принятия;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отправку в адрес заявителя (либо получение заявителем) постановления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соответствующем журнале;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30  дней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момента представления заявителем документов, указанных в пункте 2.6 настоящего  Административного  регламента.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 Критерии принятия решения местной администрацией органа местного самоуправления Санкт-Петербурга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  пункте 2.6. настоящего  Административного  регламента.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3.5.5. Результат административной процедуры и порядок передачи результата: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постановления ;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(вручение) постановления заявителю.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3.5.6. Способ фиксации результата выполнения административной процедуры: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подписанное главой местной администрации органа местного самоуправления   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постановление;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постановления в журнале регистрации постановлений;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направлении в адрес заявителя (личном получении заявителем) постановления.</w:t>
      </w:r>
    </w:p>
    <w:p w:rsidR="00DB5D69" w:rsidRPr="00DB5D69" w:rsidRDefault="00DB5D69" w:rsidP="00DB5D69">
      <w:pPr>
        <w:spacing w:after="0" w:line="240" w:lineRule="auto"/>
        <w:ind w:right="-14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DB5D69" w:rsidRPr="00DB5D69" w:rsidRDefault="00DB5D69" w:rsidP="00DB5D69">
      <w:pPr>
        <w:spacing w:after="0" w:line="240" w:lineRule="auto"/>
        <w:ind w:right="-14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DB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Формы контроля за исполнением  Административного регламента.</w:t>
      </w:r>
    </w:p>
    <w:p w:rsidR="00DB5D69" w:rsidRPr="00DB5D69" w:rsidRDefault="00DB5D69" w:rsidP="00DB5D69">
      <w:pPr>
        <w:spacing w:after="0" w:line="240" w:lineRule="auto"/>
        <w:ind w:right="-144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Руководитель местной администрации органа местного самоуправления осуществляет контроль за: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надлежащим исполнением  настоящего  Административного  регламента сотрудниками подразделения;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 сохранности принятых от заявителя документов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соблюдением сотрудниками подразделения особенностей по сбору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обработке персональных данных заявителя.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Руководитель местной администрации органа местного самоуправления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специалисты несут ответственность за: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у заявителей документов или платы, не предусмотренных  Административным  регламентом, отказ в приеме документов по основаниям, не предусмотренным Административным  регламентом;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подготовки межведомственных запросов и ответов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межведомственные запросы;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СПб ГУП «Санкт-Петербургский информационно-аналитический центр» несут ответственность за: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обеспечение работы Портала;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 рамках предоставления государственной услуги осуществляются плановые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поступления жалоб (претензий) граждан в рамках досудебного обжалования.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Портала осуществляет: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Положения, характеризующие требования к порядку и формам контроля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предоставлением государственной услуги, в том числе со стороны граждан, их объединений и организаций: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DB5D69" w:rsidRPr="00DB5D69" w:rsidRDefault="00DB5D69" w:rsidP="00DB5D69">
      <w:pPr>
        <w:spacing w:after="0" w:line="240" w:lineRule="auto"/>
        <w:ind w:right="-14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DB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 местного самоуправления Санкт-Петербурга при предоставлении  государственной услуги, а также должностных лиц и муниципальных служащих органа местного самоуправления Санкт-Петербурга</w:t>
      </w:r>
    </w:p>
    <w:p w:rsidR="00DB5D69" w:rsidRPr="00DB5D69" w:rsidRDefault="00DB5D69" w:rsidP="00DB5D69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Заявители имеют право на досудебное (внесудебное) обжалование решений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5.2.5. Отказ в предоставлении государственной услуги, если основания отказа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 Затребование с заявителя при предоставлении государственной услуги платы,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5.2.7. Отказ органа местного самоуправления, муниципального служащего органа местного самоуправления в исправлении допущенных опечаток и ошибок в выданных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5.3.1. Жалоба подается в письменной форме на бумажном носителе,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в орган местного самоуправления Санкт-Петербурга. Жалобы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решения, принятые руководителем органа местного самоуправления, подаются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 Правительство Санкт-Петербурга.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 органа местного самоуправления Санкт-Петербурга, единого портала государственных и муниципальных услуг либо регионального портала государственных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услуг, а также может быть принята при личном приеме заявителя.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 Санкт-Петербурга, его должностные лица, муниципальные служащие органа местного самоуправления Санкт-Петербурга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5.3.4.  Жалоба должна содержать: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 органа местного самоуправления Санкт-Петербурга, должностного лица органа местного самоуправления </w:t>
      </w:r>
      <w:proofErr w:type="spellStart"/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Санкт-Петербургалибо</w:t>
      </w:r>
      <w:proofErr w:type="spellEnd"/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служащего органа местного самоуправления Санкт-Петербурга, решения и действия (бездействие) которых обжалуются;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 органа местного самоуправления Санкт-Петербурга, должностного </w:t>
      </w:r>
      <w:proofErr w:type="spellStart"/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лицаоргана</w:t>
      </w:r>
      <w:proofErr w:type="spellEnd"/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Санкт-Петербурга либо муниципального служащего органа местного самоуправления  Санкт-Петербурга;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действием (бездействием) органа местного самоуправления Санкт-Петербурга, должностного лица органа местного самоуправления Санкт-Петербурга, либо муниципального служащего органа местного самоуправления Санкт-Петербурга. Заявителем могут быть представлены документы (при наличии), подтверждающие доводы заявителя, либо их копии.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 Жалоба, поступившая в орган местного самоуправления Санкт-Петербурга, подлежит рассмотрению в следующие сроки: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пятнадцати рабочих дней со дня регистрации жалобы;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пяти рабочих дней со дня регистрации жалобы в случае обжалования отказа органа местного самоуправления Санкт-Петербурга, должностного лица органа местного самоуправления Санкт-Петербурга или муниципального служащего органа местного самоуправления Санкт-Петербурга в приеме документов у заявителя либо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иные  сроки в случаях, установленных Правительством Российской Федерации.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5.3.6. По результатам рассмотрения жалобы орган местного самоуправления          Санкт-Петербурга принимает одно из следующих решений: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удовлетворяет жалобу, в том числе в форме отмены принятого решения, исправления допущенных органом местного самоуправления Санкт-Петербурга опечаток 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  а также в иных формах;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удовлетворении жалобы.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5.3.7. Не позднее дня, следующего за днем принятия решения, заявителю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дополнительные документы и материалы либо обращаться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  незамедлительно направляет имеющиеся материалы в органы прокуратуры.  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5.3.10. Исполнительные органы государственной власти Санкт-Петербурга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должностные лица, которым может быть адресована жалоба (претензия) заявителя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досудебном (внесудебном) порядке: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10" w:history="1">
        <w:r w:rsidRPr="00DB5D6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ukog@gov.spb.ru</w:t>
        </w:r>
      </w:hyperlink>
      <w:r w:rsidRPr="00DB5D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;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 576-70-42.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11" w:history="1">
        <w:r w:rsidRPr="00DB5D69">
          <w:rPr>
            <w:rFonts w:ascii="Times New Roman" w:eastAsia="Times New Roman" w:hAnsi="Times New Roman" w:cs="Times New Roman"/>
            <w:spacing w:val="-6"/>
            <w:sz w:val="24"/>
            <w:szCs w:val="24"/>
            <w:lang w:val="en-US" w:eastAsia="ru-RU"/>
          </w:rPr>
          <w:t>kis@gov.spb.ru;</w:t>
        </w:r>
      </w:hyperlink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Телефон:576-71-23.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190000, Санкт-Петербург, пер. </w:t>
      </w:r>
      <w:proofErr w:type="spellStart"/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Антоненко</w:t>
      </w:r>
      <w:proofErr w:type="spellEnd"/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6,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(812) 576-24-61, факс (812) 576-24-60,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hyperlink r:id="rId12" w:history="1">
        <w:r w:rsidRPr="00DB5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ksp@gov.spb.ru</w:t>
        </w:r>
      </w:hyperlink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Санкт-Петербург,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тел. (812) 576-44-80, факс (812) 576-7955.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lastRenderedPageBreak/>
        <w:t> </w:t>
      </w:r>
    </w:p>
    <w:p w:rsidR="00DB5D69" w:rsidRPr="00DB5D69" w:rsidRDefault="00DB5D69" w:rsidP="00DB5D69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 w:eastAsia="ru-RU"/>
        </w:rPr>
        <w:t>VI</w:t>
      </w:r>
      <w:r w:rsidRPr="00DB5D6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 Приложения</w:t>
      </w:r>
    </w:p>
    <w:p w:rsidR="00DB5D69" w:rsidRPr="00DB5D69" w:rsidRDefault="00DB5D69" w:rsidP="00DB5D69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1: з</w:t>
      </w:r>
      <w:r w:rsidRPr="00DB5D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аявление  о 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получении разрешения на заключение трудового договора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 лицом, не достигшим  возраста 14 лет;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2: з</w:t>
      </w:r>
      <w:r w:rsidRPr="00DB5D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аявление  о 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получении разрешения на заключение трудового договора</w:t>
      </w:r>
      <w:r w:rsidRPr="00DB5D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3: проект постановления о  разрешении на заключение трудового договора с  лицами, не достигшими возраста 14 лет;</w:t>
      </w:r>
    </w:p>
    <w:p w:rsidR="00DB5D69" w:rsidRPr="00DB5D69" w:rsidRDefault="00DB5D69" w:rsidP="00DB5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5: блок-схема предоставления государственной услуги;</w:t>
      </w:r>
    </w:p>
    <w:p w:rsidR="00DB5D69" w:rsidRPr="00DB5D69" w:rsidRDefault="00DB5D69" w:rsidP="00DB5D6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6: информация о месте нахождения и графике работы, справочные телефоны, адрес официального сайта органа местного самоуправления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предоставляющих государственную услугу.</w:t>
      </w:r>
    </w:p>
    <w:p w:rsidR="00DB5D69" w:rsidRPr="00DB5D69" w:rsidRDefault="00DB5D69" w:rsidP="00DB5D6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tbl>
      <w:tblPr>
        <w:tblW w:w="6293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293"/>
      </w:tblGrid>
      <w:tr w:rsidR="00DB5D69" w:rsidRPr="00DB5D69" w:rsidTr="00DB5D69">
        <w:trPr>
          <w:trHeight w:val="1249"/>
        </w:trPr>
        <w:tc>
          <w:tcPr>
            <w:tcW w:w="6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69" w:rsidRPr="00DB5D69" w:rsidRDefault="00DB5D69" w:rsidP="00DB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               </w:t>
            </w:r>
          </w:p>
          <w:p w:rsidR="00DB5D69" w:rsidRPr="00DB5D69" w:rsidRDefault="00DB5D69" w:rsidP="00DB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B5D69" w:rsidRPr="00DB5D69" w:rsidRDefault="00DB5D69" w:rsidP="00DB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Административному регламенту по предоставлению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местной Администрацией  внутригородского Муниципального образования Санкт-Петербурга муниципальный округ </w:t>
            </w:r>
            <w:proofErr w:type="spellStart"/>
            <w:r w:rsidRPr="00DB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Лиговка-Ямская</w:t>
            </w:r>
            <w:proofErr w:type="spellEnd"/>
            <w:r w:rsidRPr="00DB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  в  Санкт-Петербурге, </w:t>
            </w:r>
            <w:r w:rsidRPr="00DB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государственной  услуги по выдаче 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</w:t>
            </w:r>
            <w:r w:rsidRPr="00DB5D6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DB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лицами, не достигшими возраста 14 лет, для участия в создании и (или) исполнении (экспонировании) произведений без ущерба здоровью</w:t>
            </w:r>
            <w:r w:rsidRPr="00DB5D6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DB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нравственному развитию</w:t>
            </w:r>
          </w:p>
          <w:p w:rsidR="00DB5D69" w:rsidRPr="00DB5D69" w:rsidRDefault="00DB5D69" w:rsidP="00DB5D6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B5D69" w:rsidRPr="00DB5D69" w:rsidRDefault="00DB5D69" w:rsidP="00DB5D6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В Местную администрацию муниципального образования   Санкт-Петербурга муниципальный округ _______________</w:t>
            </w:r>
          </w:p>
          <w:p w:rsidR="00DB5D69" w:rsidRPr="00DB5D69" w:rsidRDefault="00DB5D69" w:rsidP="00DB5D6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    (</w:t>
            </w:r>
            <w:r w:rsidRPr="00DB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наименование)</w:t>
            </w: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       </w:t>
            </w:r>
          </w:p>
        </w:tc>
      </w:tr>
    </w:tbl>
    <w:p w:rsidR="00DB5D69" w:rsidRPr="00DB5D69" w:rsidRDefault="00DB5D69" w:rsidP="00DB5D6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                                                     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</w:t>
      </w:r>
    </w:p>
    <w:p w:rsidR="00DB5D69" w:rsidRPr="00DB5D69" w:rsidRDefault="00DB5D69" w:rsidP="00DB5D69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                                           (Ф.И.О. главы)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br/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от 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______________________________________________,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                                          (Ф.И.О. заявителя)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проживающего(ей) по адресу: _______________________________________________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Документ, удостоверяющий</w:t>
      </w:r>
    </w:p>
    <w:p w:rsidR="00DB5D69" w:rsidRPr="00DB5D69" w:rsidRDefault="00DB5D69" w:rsidP="00DB5D69">
      <w:pPr>
        <w:spacing w:before="23" w:after="23" w:line="240" w:lineRule="auto"/>
        <w:ind w:right="-142" w:firstLine="3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личность:________________________________________</w:t>
      </w:r>
    </w:p>
    <w:p w:rsidR="00DB5D69" w:rsidRPr="00DB5D69" w:rsidRDefault="00DB5D69" w:rsidP="00DB5D69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_______________________________________________Телефон</w:t>
      </w:r>
      <w:proofErr w:type="spellEnd"/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: _______________________________________</w:t>
      </w:r>
    </w:p>
    <w:p w:rsidR="00DB5D69" w:rsidRPr="00DB5D69" w:rsidRDefault="00DB5D69" w:rsidP="00DB5D69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Адрес электронной почты_________________________</w:t>
      </w:r>
    </w:p>
    <w:p w:rsidR="00DB5D69" w:rsidRPr="00DB5D69" w:rsidRDefault="00DB5D69" w:rsidP="00DB5D69">
      <w:pPr>
        <w:spacing w:before="23" w:after="23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Заявление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   о получении разрешения на заключение трудового договора</w:t>
      </w:r>
    </w:p>
    <w:p w:rsidR="00DB5D69" w:rsidRPr="00DB5D69" w:rsidRDefault="00DB5D69" w:rsidP="00DB5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 лицом, не достигшим  возраста 14 лет</w:t>
      </w:r>
    </w:p>
    <w:p w:rsidR="00DB5D69" w:rsidRPr="00DB5D69" w:rsidRDefault="00DB5D69" w:rsidP="00DB5D69">
      <w:pPr>
        <w:spacing w:before="23" w:after="23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Я,______________________________________________________________________,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               (Ф.И.О. родителя, законного представителя несовершеннолетнего)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(отец, мать, законный представитель)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_____________________________________________________________________________,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                                             (Ф.И.О.несовершеннолетнего)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proofErr w:type="spellStart"/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_______________________________________________________года</w:t>
      </w:r>
      <w:proofErr w:type="spellEnd"/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рождения,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прошу разрешить заключение трудового договора 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с____________________________________________________________________________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                                            (наименование организации)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для </w:t>
      </w: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участия в создании и (или) исполнении (экспонировании) произведений без ущерба здоровью и нравственному развитию, </w:t>
      </w:r>
      <w:r w:rsidRPr="00DB5D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продолжительностью ежедневной работы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               с _______________ по _____________________, </w:t>
      </w:r>
      <w:r w:rsidRPr="00DB5D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при  соблюдении следующих условий, </w:t>
      </w:r>
      <w:r w:rsidRPr="00DB5D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 которых будет выполняться работа: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  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"____"_________20__г.____________________(____________________________________)</w:t>
      </w:r>
    </w:p>
    <w:p w:rsidR="00DB5D69" w:rsidRPr="00DB5D69" w:rsidRDefault="00DB5D69" w:rsidP="00DB5D69">
      <w:pPr>
        <w:spacing w:before="23" w:after="28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                                                   подпись заявителя                            расшифровка</w:t>
      </w:r>
    </w:p>
    <w:tbl>
      <w:tblPr>
        <w:tblW w:w="6293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6293"/>
      </w:tblGrid>
      <w:tr w:rsidR="00DB5D69" w:rsidRPr="00DB5D69" w:rsidTr="00DB5D69">
        <w:trPr>
          <w:trHeight w:val="1249"/>
        </w:trPr>
        <w:tc>
          <w:tcPr>
            <w:tcW w:w="6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69" w:rsidRPr="00DB5D69" w:rsidRDefault="00DB5D69" w:rsidP="00DB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                                  ПРИЛОЖЕНИЕ № 2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Административному регламенту по предоставлению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местной Администрацией  внутригородского Муниципального образования Санкт-Петербурга муниципальный округ </w:t>
            </w:r>
            <w:proofErr w:type="spellStart"/>
            <w:r w:rsidRPr="00DB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Лиговка-Ямская</w:t>
            </w:r>
            <w:proofErr w:type="spellEnd"/>
            <w:r w:rsidRPr="00DB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  в  Санкт-Петербурге, </w:t>
            </w:r>
            <w:r w:rsidRPr="00DB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государственной  услуги по выдаче 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</w:t>
            </w:r>
            <w:r w:rsidRPr="00DB5D6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DB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лицами, не достигшими возраста 14 лет, для участия в создании и (или) исполнении (экспонировании) произведений без ущерба здоровью</w:t>
            </w:r>
            <w:r w:rsidRPr="00DB5D6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DB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нравственному развитию</w:t>
            </w:r>
          </w:p>
          <w:p w:rsidR="00DB5D69" w:rsidRPr="00DB5D69" w:rsidRDefault="00DB5D69" w:rsidP="00DB5D6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B5D69" w:rsidRPr="00DB5D69" w:rsidRDefault="00DB5D69" w:rsidP="00DB5D6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В Местную администрацию муниципального образования   Санкт-Петербурга муниципальный округ _______________</w:t>
            </w:r>
          </w:p>
          <w:p w:rsidR="00DB5D69" w:rsidRPr="00DB5D69" w:rsidRDefault="00DB5D69" w:rsidP="00DB5D6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    (</w:t>
            </w:r>
            <w:r w:rsidRPr="00DB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наименование)</w:t>
            </w: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       </w:t>
            </w:r>
          </w:p>
        </w:tc>
      </w:tr>
    </w:tbl>
    <w:p w:rsidR="00DB5D69" w:rsidRPr="00DB5D69" w:rsidRDefault="00DB5D69" w:rsidP="00DB5D6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                                                     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</w:t>
      </w:r>
    </w:p>
    <w:tbl>
      <w:tblPr>
        <w:tblpPr w:leftFromText="45" w:rightFromText="45" w:vertAnchor="text"/>
        <w:tblW w:w="32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85"/>
      </w:tblGrid>
      <w:tr w:rsidR="00DB5D69" w:rsidRPr="00DB5D69" w:rsidTr="00DB5D69">
        <w:trPr>
          <w:trHeight w:val="354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DB5D69" w:rsidRPr="00DB5D69" w:rsidRDefault="00DB5D69" w:rsidP="00DB5D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Заявление принято:</w:t>
            </w:r>
          </w:p>
          <w:p w:rsidR="00DB5D69" w:rsidRPr="00DB5D69" w:rsidRDefault="00DB5D69" w:rsidP="00DB5D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DB5D69" w:rsidRPr="00DB5D69" w:rsidRDefault="00DB5D69" w:rsidP="00DB5D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  <w:p w:rsidR="00DB5D69" w:rsidRPr="00DB5D69" w:rsidRDefault="00DB5D69" w:rsidP="00DB5D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и зарегистрировано</w:t>
            </w:r>
          </w:p>
          <w:p w:rsidR="00DB5D69" w:rsidRPr="00DB5D69" w:rsidRDefault="00DB5D69" w:rsidP="00DB5D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B5D69" w:rsidRPr="00DB5D69" w:rsidRDefault="00DB5D69" w:rsidP="00DB5D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под №  _____________</w:t>
            </w:r>
          </w:p>
          <w:p w:rsidR="00DB5D69" w:rsidRPr="00DB5D69" w:rsidRDefault="00DB5D69" w:rsidP="00DB5D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Специалист: ____________________</w:t>
            </w:r>
          </w:p>
          <w:p w:rsidR="00DB5D69" w:rsidRPr="00DB5D69" w:rsidRDefault="00DB5D69" w:rsidP="00DB5D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5D69" w:rsidRPr="00DB5D69" w:rsidRDefault="00DB5D69" w:rsidP="00DB5D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B5D69" w:rsidRPr="00DB5D69" w:rsidRDefault="00DB5D69" w:rsidP="00DB5D69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                                           (Ф.И.О. главы)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br/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от 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______________________________________________,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         (Ф.И.О. несовершеннолетнего)</w:t>
      </w:r>
    </w:p>
    <w:p w:rsidR="00DB5D69" w:rsidRPr="00DB5D69" w:rsidRDefault="00DB5D69" w:rsidP="00DB5D69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 года рождения,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проживающего(ей) по адресу: _______________________________________________</w:t>
      </w:r>
    </w:p>
    <w:p w:rsidR="00DB5D69" w:rsidRPr="00DB5D69" w:rsidRDefault="00DB5D69" w:rsidP="00DB5D69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_______________________________________________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Документ, удостоверяющий личность:_______________________________________</w:t>
      </w:r>
    </w:p>
    <w:p w:rsidR="00DB5D69" w:rsidRPr="00DB5D69" w:rsidRDefault="00DB5D69" w:rsidP="00DB5D69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_______________________________________________Телефон</w:t>
      </w:r>
      <w:proofErr w:type="spellEnd"/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: _______________________________________</w:t>
      </w:r>
    </w:p>
    <w:p w:rsidR="00DB5D69" w:rsidRPr="00DB5D69" w:rsidRDefault="00DB5D69" w:rsidP="00DB5D69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Адрес электронной почты_________________________</w:t>
      </w:r>
    </w:p>
    <w:p w:rsidR="00DB5D69" w:rsidRPr="00DB5D69" w:rsidRDefault="00DB5D69" w:rsidP="00DB5D69">
      <w:pPr>
        <w:spacing w:before="23" w:after="23" w:line="240" w:lineRule="auto"/>
        <w:ind w:left="3402" w:righ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left="3402" w:righ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Заявление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   о получении разрешения на заключение трудового договора  </w:t>
      </w:r>
    </w:p>
    <w:p w:rsidR="00DB5D69" w:rsidRPr="00DB5D69" w:rsidRDefault="00DB5D69" w:rsidP="00DB5D69">
      <w:pPr>
        <w:spacing w:before="23" w:after="23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     Прошу разрешить мне, __________________________________________________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                                                                                (Ф.И.О. несовершеннолетнего)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_______________________, </w:t>
      </w:r>
      <w:proofErr w:type="spellStart"/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________________________________________года</w:t>
      </w:r>
      <w:proofErr w:type="spellEnd"/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рождения,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заключение трудового договора с ______________________________________________</w:t>
      </w:r>
    </w:p>
    <w:p w:rsidR="00DB5D69" w:rsidRPr="00DB5D69" w:rsidRDefault="00DB5D69" w:rsidP="00DB5D69">
      <w:pPr>
        <w:spacing w:before="23" w:after="23" w:line="240" w:lineRule="auto"/>
        <w:ind w:righ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 xml:space="preserve">                                                                                     (наименование </w:t>
      </w:r>
      <w:proofErr w:type="spellStart"/>
      <w:r w:rsidRPr="00DB5D69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организаци</w:t>
      </w:r>
      <w:proofErr w:type="spellEnd"/>
      <w:r w:rsidRPr="00DB5D69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)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_____________________________________________________________________________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                             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создании и (или) исполнении (экспонировании) произведений без ущерба здоровью и нравственному развитию.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"____"_____________ 20__ г. ______________________(____________________________)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                                               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подпись несовершеннолетнего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               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расшифровка подписи</w:t>
      </w:r>
    </w:p>
    <w:p w:rsidR="00DB5D69" w:rsidRPr="00DB5D69" w:rsidRDefault="00DB5D69" w:rsidP="00DB5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lastRenderedPageBreak/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DB5D69" w:rsidRPr="00DB5D69" w:rsidRDefault="00DB5D69" w:rsidP="00DB5D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Административному регламенту по предоставлению</w:t>
      </w:r>
    </w:p>
    <w:p w:rsidR="00DB5D69" w:rsidRPr="00DB5D69" w:rsidRDefault="00DB5D69" w:rsidP="00DB5D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  государственной  услуги по выдаче  разрешения органом</w:t>
      </w:r>
    </w:p>
    <w:p w:rsidR="00DB5D69" w:rsidRPr="00DB5D69" w:rsidRDefault="00DB5D69" w:rsidP="00DB5D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опеки и попечительства на заключение в организациях кинематографии, театрах,</w:t>
      </w:r>
    </w:p>
    <w:p w:rsidR="00DB5D69" w:rsidRPr="00DB5D69" w:rsidRDefault="00DB5D69" w:rsidP="00DB5D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театральных и концертных организациях, цирках трудового договора</w:t>
      </w:r>
      <w:r w:rsidRPr="00DB5D69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 лицами, не достигшими возраста 14 лет, для участия в создании и (или) исполнении</w:t>
      </w:r>
    </w:p>
    <w:p w:rsidR="00DB5D69" w:rsidRPr="00DB5D69" w:rsidRDefault="00DB5D69" w:rsidP="00DB5D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(экспонировании) произведений без ущерба здоровью</w:t>
      </w:r>
      <w:r w:rsidRPr="00DB5D69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 нравственному развитию</w:t>
      </w:r>
    </w:p>
    <w:p w:rsidR="00DB5D69" w:rsidRPr="00DB5D69" w:rsidRDefault="00DB5D69" w:rsidP="00DB5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МЕСТНАЯ АДМИНИСТРАЦИЯ</w:t>
      </w:r>
    </w:p>
    <w:p w:rsidR="00DB5D69" w:rsidRPr="00DB5D69" w:rsidRDefault="00DB5D69" w:rsidP="00DB5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МУНИЦИПАЛЬНОГО ОБРАЗОВАНИЯ МУНИЦИПАЛЬНЫЙ ОКРУГ</w:t>
      </w:r>
    </w:p>
    <w:p w:rsidR="00DB5D69" w:rsidRPr="00DB5D69" w:rsidRDefault="00DB5D69" w:rsidP="00DB5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(наименование)</w:t>
      </w:r>
    </w:p>
    <w:p w:rsidR="00DB5D69" w:rsidRPr="00DB5D69" w:rsidRDefault="00DB5D69" w:rsidP="00DB5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Санкт-Петербурга</w:t>
      </w:r>
    </w:p>
    <w:p w:rsidR="00DB5D69" w:rsidRPr="00DB5D69" w:rsidRDefault="00DB5D69" w:rsidP="00DB5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DB5D69" w:rsidRPr="00DB5D69" w:rsidRDefault="00DB5D69" w:rsidP="00DB5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                                                                              </w:t>
      </w:r>
      <w:r w:rsidRPr="00DB5D69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DB5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№___________</w:t>
      </w:r>
    </w:p>
    <w:p w:rsidR="00DB5D69" w:rsidRPr="00DB5D69" w:rsidRDefault="00DB5D69" w:rsidP="00DB5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 (дата)</w:t>
      </w:r>
    </w:p>
    <w:p w:rsidR="00DB5D69" w:rsidRPr="00DB5D69" w:rsidRDefault="00DB5D69" w:rsidP="00DB5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разрешении на заключение трудового</w:t>
      </w:r>
    </w:p>
    <w:p w:rsidR="00DB5D69" w:rsidRPr="00DB5D69" w:rsidRDefault="00DB5D69" w:rsidP="00DB5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 с  лицами, не достигшими</w:t>
      </w:r>
    </w:p>
    <w:p w:rsidR="00DB5D69" w:rsidRPr="00DB5D69" w:rsidRDefault="00DB5D69" w:rsidP="00DB5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возраста 14 лет</w:t>
      </w:r>
    </w:p>
    <w:p w:rsidR="00DB5D69" w:rsidRPr="00DB5D69" w:rsidRDefault="00DB5D69" w:rsidP="00DB5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Рассмотрев заявление одного из родителей (законного представителя) (фамилия, имя, отчество,  зарегистрированного(ной) по месту жительства (месту пребывания) по адресу:...) несовершеннолетнего (фамилия, имя, отчество, дата рождения несовершеннолетнего), зарегистрированного(ной) по месту жительства (месту пребывания) по адресу:... , с просьбой дать разрешение на заключение с лицом, не достигшим возраста 14 лет, в</w:t>
      </w:r>
      <w:r w:rsidRPr="00DB5D69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DB5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организациях кинематографии, театрах, театральных и концертных организациях, цирках трудового договора для участия в создании и (или) исполнении (экспонировании) произведений без ущерба здоровью и нравственному развитию, руководствуясь статьями 26, 34 Гражданского кодекса РФ, статьями 20, 63, 265 – 272 Трудового кодекса РФ, Закона Санкт-Петербурга от 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 в Санкт-Петербурге»,</w:t>
      </w:r>
    </w:p>
    <w:p w:rsidR="00DB5D69" w:rsidRPr="00DB5D69" w:rsidRDefault="00DB5D69" w:rsidP="00DB5D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 О С Т А Н О В Л Я Ю:</w:t>
      </w:r>
    </w:p>
    <w:p w:rsidR="00DB5D69" w:rsidRPr="00DB5D69" w:rsidRDefault="00DB5D69" w:rsidP="00DB5D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Разрешить  заключение трудового договора ........ (фамилия, имя, отчество, родителя, законного представителя)  от имени несовершеннолетнего (фамилия, имя, отчество, дата рождения) в организации........(наименование организации, театра, театральной и концертной организации, цирка)  для участия в создании и (или) исполнении (экспонировании) произведений без ущерба здоровью и нравственному развитию,</w:t>
      </w:r>
      <w:r w:rsidRPr="00DB5D6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B5D6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с максимально допустимой продолжительностью ежедневной работы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0"/>
          <w:lang w:eastAsia="ru-RU"/>
        </w:rPr>
        <w:t> 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с.....по....,</w:t>
      </w:r>
      <w:r w:rsidRPr="00DB5D69">
        <w:rPr>
          <w:rFonts w:ascii="Times New Roman" w:eastAsia="Times New Roman" w:hAnsi="Times New Roman" w:cs="Times New Roman"/>
          <w:color w:val="332E2D"/>
          <w:spacing w:val="2"/>
          <w:sz w:val="20"/>
          <w:lang w:eastAsia="ru-RU"/>
        </w:rPr>
        <w:t> </w:t>
      </w:r>
      <w:r w:rsidRPr="00DB5D6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при соблюдении следующих условий, в которых будет выполняться работа:.......</w:t>
      </w:r>
    </w:p>
    <w:p w:rsidR="00DB5D69" w:rsidRPr="00DB5D69" w:rsidRDefault="00DB5D69" w:rsidP="00DB5D69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2.Контроль за выполнением постановления возложить на (должность, фамилия, инициалы).</w:t>
      </w:r>
    </w:p>
    <w:p w:rsidR="00DB5D69" w:rsidRPr="00DB5D69" w:rsidRDefault="00DB5D69" w:rsidP="00DB5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Глава местной администрации</w:t>
      </w:r>
    </w:p>
    <w:p w:rsidR="00DB5D69" w:rsidRPr="00DB5D69" w:rsidRDefault="00DB5D69" w:rsidP="00DB5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Муниципального образования</w:t>
      </w:r>
    </w:p>
    <w:p w:rsidR="00DB5D69" w:rsidRPr="00DB5D69" w:rsidRDefault="00DB5D69" w:rsidP="00DB5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Муниципальный округ</w:t>
      </w:r>
    </w:p>
    <w:p w:rsidR="00DB5D69" w:rsidRPr="00DB5D69" w:rsidRDefault="00DB5D69" w:rsidP="00DB5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(наименование)                                                                                                        (фамилия, имя, отчество)</w:t>
      </w:r>
    </w:p>
    <w:p w:rsidR="00DB5D69" w:rsidRPr="00DB5D69" w:rsidRDefault="00DB5D69" w:rsidP="00DB5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 ПРИЛОЖЕНИЕ № 4</w:t>
      </w:r>
    </w:p>
    <w:p w:rsidR="00DB5D69" w:rsidRPr="00DB5D69" w:rsidRDefault="00DB5D69" w:rsidP="00DB5D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Административному регламенту по предоставлению</w:t>
      </w:r>
    </w:p>
    <w:p w:rsidR="00DB5D69" w:rsidRPr="00DB5D69" w:rsidRDefault="00DB5D69" w:rsidP="00DB5D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DB5D69" w:rsidRPr="00DB5D69" w:rsidRDefault="00DB5D69" w:rsidP="00DB5D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государственной  услуги по выдаче  разрешения органом опеки</w:t>
      </w:r>
    </w:p>
    <w:p w:rsidR="00DB5D69" w:rsidRPr="00DB5D69" w:rsidRDefault="00DB5D69" w:rsidP="00DB5D69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 попечительства на заключение в организациях кинематографии, театрах, театральных</w:t>
      </w:r>
    </w:p>
    <w:p w:rsidR="00DB5D69" w:rsidRPr="00DB5D69" w:rsidRDefault="00DB5D69" w:rsidP="00DB5D69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 концертных организациях, цирках трудового договора</w:t>
      </w:r>
      <w:r w:rsidRPr="00DB5D69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 лицами, не достигшими возраста 14 лет, для участия в создании и (или) исполнении</w:t>
      </w:r>
    </w:p>
    <w:p w:rsidR="00DB5D69" w:rsidRPr="00DB5D69" w:rsidRDefault="00DB5D69" w:rsidP="00DB5D69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(экспонировании) произведений без ущерба здоровью</w:t>
      </w:r>
      <w:r w:rsidRPr="00DB5D69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 нравственному развитию</w:t>
      </w:r>
    </w:p>
    <w:p w:rsidR="00DB5D69" w:rsidRPr="00DB5D69" w:rsidRDefault="00DB5D69" w:rsidP="00DB5D69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Почтовые адреса, справочные телефоны и адреса электронной почты структурных подразделений</w:t>
      </w:r>
      <w:r w:rsidRPr="00DB5D69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DB5D6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СПб ГКУ «Многофункциональный центр предоставления государственных услуг»</w:t>
      </w:r>
    </w:p>
    <w:p w:rsidR="00DB5D69" w:rsidRPr="00DB5D69" w:rsidRDefault="00DB5D69" w:rsidP="00DB5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tbl>
      <w:tblPr>
        <w:tblW w:w="10014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25"/>
        <w:gridCol w:w="2672"/>
        <w:gridCol w:w="2370"/>
        <w:gridCol w:w="1316"/>
        <w:gridCol w:w="1636"/>
        <w:gridCol w:w="1495"/>
      </w:tblGrid>
      <w:tr w:rsidR="00DB5D69" w:rsidRPr="00DB5D69" w:rsidTr="00DB5D69">
        <w:trPr>
          <w:trHeight w:val="41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B5D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  <w:r w:rsidRPr="00DB5D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DB5D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Справочный телефон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DB5D69" w:rsidRPr="00DB5D69" w:rsidTr="00DB5D69">
        <w:trPr>
          <w:trHeight w:val="42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Адмиралтейского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д. 55/57,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573-99-80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D69" w:rsidRPr="00DB5D69" w:rsidRDefault="00DB5D69" w:rsidP="00D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DB5D69" w:rsidRPr="00DB5D69" w:rsidRDefault="00DB5D69" w:rsidP="00D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9.00 до 21.00 без перерыва</w:t>
            </w:r>
          </w:p>
          <w:p w:rsidR="00DB5D69" w:rsidRPr="00DB5D69" w:rsidRDefault="00DB5D69" w:rsidP="00D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обед.</w:t>
            </w:r>
          </w:p>
          <w:p w:rsidR="00DB5D69" w:rsidRPr="00DB5D69" w:rsidRDefault="00DB5D69" w:rsidP="00D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выдача документов осуществляется</w:t>
            </w: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9.30 до 21.00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knz</w:t>
            </w:r>
            <w:proofErr w:type="spellEnd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mfcspb</w:t>
            </w:r>
            <w:proofErr w:type="spellEnd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Василеостровского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Нахимова, д. 3, к.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576-20-86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15-я линия В.О., д.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Выборгского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Новороссийская ул.,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Выборгского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Придорожная аллея,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17,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Калининского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104,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576-08-01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Калининского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Кондратьевский пр.,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д.22,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Кировского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Стачек,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Кировского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Народного Ополчения, д.101, лит. А, помещение 5Н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Колпино,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пр. Ленина,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Металлострой</w:t>
            </w:r>
            <w:proofErr w:type="spellEnd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д.21, корп.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Красногвардейского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Красносельского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Пограничника </w:t>
            </w:r>
            <w:proofErr w:type="spellStart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д.36, корп.6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Кронштадтского</w:t>
            </w:r>
            <w:proofErr w:type="spellEnd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 Кронштадт, пр. Ленина, д. 39,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610-18-56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Курортного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 Сестрорецк,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Токарева,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Московского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Благодатная ул.,</w:t>
            </w:r>
            <w:r w:rsidRPr="00DB5D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41,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Московского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Новоизмайловский</w:t>
            </w:r>
            <w:proofErr w:type="spellEnd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пр.34,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Невского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Большевиков,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д.8, корп.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  №1 МФЦ Невского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Седова, д.69, корп.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Петроградского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Каменноостровский</w:t>
            </w:r>
            <w:proofErr w:type="spellEnd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Петроградского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Красного Курсанта, д.28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г.Петродворец, ул. Братьев </w:t>
            </w:r>
            <w:proofErr w:type="spellStart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Ломоносов, ул. Победы д.6А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573-97-86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  аллея Котельникова, д. 2, к. 2,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1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Новоколомяжский</w:t>
            </w:r>
            <w:proofErr w:type="spellEnd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д.16/8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2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Богатырский пр., д. 52/1,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3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Шуваловский</w:t>
            </w:r>
            <w:proofErr w:type="spellEnd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д.41, корп.1, литер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Пушкин, Малая ул., д.17/13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Шушары</w:t>
            </w:r>
            <w:proofErr w:type="spellEnd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Пушкинская, д.38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№2 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Песчаный переулок, д.11/16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Фрунзенского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Дунайский пр., д.49/126,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Центрального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Невский пр., д.174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69" w:rsidRPr="00DB5D69" w:rsidTr="00DB5D6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Красного Текстильщика, д. 10-12, литер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579-90-00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D69" w:rsidRPr="00DB5D69" w:rsidRDefault="00DB5D69" w:rsidP="00DB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5D69" w:rsidRPr="00DB5D69" w:rsidRDefault="00DB5D69" w:rsidP="00DB5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DB5D69" w:rsidRPr="00DB5D69" w:rsidRDefault="00DB5D69" w:rsidP="00DB5D69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       ПРИЛОЖЕНИЕ № 5</w:t>
      </w:r>
    </w:p>
    <w:p w:rsidR="00DB5D69" w:rsidRPr="00DB5D69" w:rsidRDefault="00DB5D69" w:rsidP="00DB5D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Административному регламенту по предоставлению</w:t>
      </w:r>
    </w:p>
    <w:p w:rsidR="00DB5D69" w:rsidRPr="00DB5D69" w:rsidRDefault="00DB5D69" w:rsidP="00DB5D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DB5D69" w:rsidRPr="00DB5D69" w:rsidRDefault="00DB5D69" w:rsidP="00DB5D69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государственной  услуги по выдаче  разрешения органом опеки</w:t>
      </w:r>
    </w:p>
    <w:p w:rsidR="00DB5D69" w:rsidRPr="00DB5D69" w:rsidRDefault="00DB5D69" w:rsidP="00DB5D69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попечительства на заключение в организациях кинематографии, театрах, театральных</w:t>
      </w:r>
    </w:p>
    <w:p w:rsidR="00DB5D69" w:rsidRPr="00DB5D69" w:rsidRDefault="00DB5D69" w:rsidP="00DB5D69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концертных организациях, цирках трудового договора</w:t>
      </w:r>
      <w:r w:rsidRPr="00DB5D69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 лицами, не достигшими возраста 14 лет, для участия в создании и (или) исполнении</w:t>
      </w:r>
    </w:p>
    <w:p w:rsidR="00DB5D69" w:rsidRPr="00DB5D69" w:rsidRDefault="00DB5D69" w:rsidP="00DB5D69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(экспонировании) произведений без ущерба здоровью</w:t>
      </w:r>
      <w:r w:rsidRPr="00DB5D69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 нравственному развитию</w:t>
      </w:r>
    </w:p>
    <w:p w:rsidR="00DB5D69" w:rsidRPr="00DB5D69" w:rsidRDefault="00DB5D69" w:rsidP="00DB5D69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</w:t>
      </w:r>
    </w:p>
    <w:p w:rsidR="00DB5D69" w:rsidRPr="00DB5D69" w:rsidRDefault="00DB5D69" w:rsidP="00DB5D69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DB5D69" w:rsidRPr="00DB5D69" w:rsidRDefault="00DB5D69" w:rsidP="00DB5D69">
      <w:pPr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419850" cy="5857875"/>
            <wp:effectExtent l="19050" t="0" r="0" b="0"/>
            <wp:docPr id="1" name="Рисунок 1" descr="http://www.ligovka-yamskaya.sankt-peterburg.info/ma/uslugi/reforma/pos047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govka-yamskaya.sankt-peterburg.info/ma/uslugi/reforma/pos047.files/image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69" w:rsidRPr="00DB5D69" w:rsidRDefault="00DB5D69" w:rsidP="00DB5D69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6</w:t>
      </w:r>
    </w:p>
    <w:p w:rsidR="00DB5D69" w:rsidRPr="00DB5D69" w:rsidRDefault="00DB5D69" w:rsidP="00DB5D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Административному регламенту по предоставлению</w:t>
      </w:r>
    </w:p>
    <w:p w:rsidR="00DB5D69" w:rsidRPr="00DB5D69" w:rsidRDefault="00DB5D69" w:rsidP="00DB5D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DB5D69" w:rsidRPr="00DB5D69" w:rsidRDefault="00DB5D69" w:rsidP="00DB5D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государственной  услуги по выдаче  разрешения органом опеки</w:t>
      </w:r>
    </w:p>
    <w:p w:rsidR="00DB5D69" w:rsidRPr="00DB5D69" w:rsidRDefault="00DB5D69" w:rsidP="00DB5D69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попечительства на заключение в организациях кинематографии, театрах, театральных</w:t>
      </w:r>
    </w:p>
    <w:p w:rsidR="00DB5D69" w:rsidRPr="00DB5D69" w:rsidRDefault="00DB5D69" w:rsidP="00DB5D69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концертных организациях, цирках трудового договора</w:t>
      </w:r>
      <w:r w:rsidRPr="00DB5D69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 лицами, не достигшими возраста 14 лет, для участия в создании и (или) исполнении</w:t>
      </w:r>
    </w:p>
    <w:p w:rsidR="00DB5D69" w:rsidRPr="00DB5D69" w:rsidRDefault="00DB5D69" w:rsidP="00DB5D69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(экспонировании) произведений без ущерба здоровью</w:t>
      </w:r>
      <w:r w:rsidRPr="00DB5D69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 нравственному развитию</w:t>
      </w:r>
    </w:p>
    <w:p w:rsidR="00DB5D69" w:rsidRPr="00DB5D69" w:rsidRDefault="00DB5D69" w:rsidP="00DB5D69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B5D69" w:rsidRPr="00DB5D69" w:rsidRDefault="00DB5D69" w:rsidP="00DB5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p w:rsidR="00DB5D69" w:rsidRPr="00DB5D69" w:rsidRDefault="00DB5D69" w:rsidP="00DB5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tbl>
      <w:tblPr>
        <w:tblW w:w="10065" w:type="dxa"/>
        <w:tblInd w:w="28" w:type="dxa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2410"/>
        <w:gridCol w:w="2126"/>
        <w:gridCol w:w="2268"/>
      </w:tblGrid>
      <w:tr w:rsidR="00DB5D69" w:rsidRPr="00DB5D69" w:rsidTr="00DB5D69">
        <w:trPr>
          <w:trHeight w:val="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B5D69" w:rsidRPr="00DB5D69" w:rsidRDefault="00DB5D69" w:rsidP="00D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B5D69" w:rsidRPr="00DB5D69" w:rsidRDefault="00DB5D69" w:rsidP="00DB5D6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B5D69" w:rsidRPr="00DB5D69" w:rsidRDefault="00DB5D69" w:rsidP="00DB5D6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Местные администрации муниципальных образований</w:t>
            </w:r>
            <w:r w:rsidRPr="00DB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DB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B5D69" w:rsidRPr="00DB5D69" w:rsidRDefault="00DB5D69" w:rsidP="00D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B5D69" w:rsidRPr="00DB5D69" w:rsidRDefault="00DB5D69" w:rsidP="00DB5D6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и должность ответственного лица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B5D69" w:rsidRPr="00DB5D69" w:rsidRDefault="00DB5D69" w:rsidP="00D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B5D69" w:rsidRPr="00DB5D69" w:rsidRDefault="00DB5D69" w:rsidP="00DB5D6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E–</w:t>
            </w:r>
            <w:proofErr w:type="spellStart"/>
            <w:r w:rsidRPr="00DB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B5D69" w:rsidRPr="00DB5D69" w:rsidRDefault="00DB5D69" w:rsidP="00DB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B5D69" w:rsidRPr="00DB5D69" w:rsidRDefault="00DB5D69" w:rsidP="00DB5D6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DB5D69" w:rsidRPr="00DB5D69" w:rsidTr="00DB5D69">
        <w:trPr>
          <w:trHeight w:val="1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B5D69" w:rsidRPr="00DB5D69" w:rsidRDefault="00DB5D69" w:rsidP="00DB5D69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B5D69" w:rsidRPr="00DB5D69" w:rsidRDefault="00DB5D69" w:rsidP="00DB5D69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B5D69" w:rsidRPr="00DB5D69" w:rsidRDefault="00DB5D69" w:rsidP="00DB5D69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местной администрации Заика Олег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B5D69" w:rsidRPr="00DB5D69" w:rsidRDefault="00DB5D69" w:rsidP="00DB5D69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maligovka-yamskaya@pochtarf.ru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B5D69" w:rsidRPr="00DB5D69" w:rsidRDefault="00DB5D69" w:rsidP="00DB5D69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717-87-44</w:t>
            </w:r>
          </w:p>
        </w:tc>
      </w:tr>
    </w:tbl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7</w:t>
      </w:r>
    </w:p>
    <w:p w:rsidR="00DB5D69" w:rsidRPr="00DB5D69" w:rsidRDefault="00DB5D69" w:rsidP="00DB5D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Административному регламенту по предоставлению</w:t>
      </w:r>
    </w:p>
    <w:p w:rsidR="00DB5D69" w:rsidRPr="00DB5D69" w:rsidRDefault="00DB5D69" w:rsidP="00DB5D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 государственной  услуги по выдаче  разрешения органом опеки</w:t>
      </w:r>
    </w:p>
    <w:p w:rsidR="00DB5D69" w:rsidRPr="00DB5D69" w:rsidRDefault="00DB5D69" w:rsidP="00DB5D69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попечительства на заключение в организациях кинематографии, театрах, театральных</w:t>
      </w:r>
    </w:p>
    <w:p w:rsidR="00DB5D69" w:rsidRPr="00DB5D69" w:rsidRDefault="00DB5D69" w:rsidP="00DB5D69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концертных организациях, цирках трудового договора</w:t>
      </w:r>
      <w:r w:rsidRPr="00DB5D69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 лицами, не достигшими возраста 14 лет, для участия в создании и (или) исполнении</w:t>
      </w:r>
    </w:p>
    <w:p w:rsidR="00DB5D69" w:rsidRPr="00DB5D69" w:rsidRDefault="00DB5D69" w:rsidP="00DB5D69">
      <w:pPr>
        <w:spacing w:after="0" w:line="240" w:lineRule="auto"/>
        <w:ind w:right="-1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(экспонировании) произведений без ущерба здоровью</w:t>
      </w:r>
      <w:r w:rsidRPr="00DB5D69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 нравственному развитию</w:t>
      </w:r>
    </w:p>
    <w:p w:rsidR="00DB5D69" w:rsidRPr="00DB5D69" w:rsidRDefault="00DB5D69" w:rsidP="00DB5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Почтовые адреса, справочные телефоны и адреса электронной почты </w:t>
      </w:r>
      <w:r w:rsidRPr="00DB5D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Санкт-Петербургских государственных казенных учреждений –</w:t>
      </w:r>
    </w:p>
    <w:p w:rsidR="00DB5D69" w:rsidRPr="00DB5D69" w:rsidRDefault="00DB5D69" w:rsidP="00DB5D6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районных жилищных агентств</w:t>
      </w:r>
    </w:p>
    <w:p w:rsidR="00DB5D69" w:rsidRPr="00DB5D69" w:rsidRDefault="00DB5D69" w:rsidP="00DB5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 </w:t>
      </w:r>
    </w:p>
    <w:tbl>
      <w:tblPr>
        <w:tblW w:w="9780" w:type="dxa"/>
        <w:tblInd w:w="68" w:type="dxa"/>
        <w:tblCellMar>
          <w:left w:w="0" w:type="dxa"/>
          <w:right w:w="0" w:type="dxa"/>
        </w:tblCellMar>
        <w:tblLook w:val="04A0"/>
      </w:tblPr>
      <w:tblGrid>
        <w:gridCol w:w="567"/>
        <w:gridCol w:w="2268"/>
        <w:gridCol w:w="2268"/>
        <w:gridCol w:w="1701"/>
        <w:gridCol w:w="2976"/>
      </w:tblGrid>
      <w:tr w:rsidR="00DB5D69" w:rsidRPr="00DB5D69" w:rsidTr="00DB5D69">
        <w:trPr>
          <w:cantSplit/>
          <w:trHeight w:val="4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№ </w:t>
            </w:r>
            <w:proofErr w:type="spellStart"/>
            <w:r w:rsidRPr="00DB5D6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  <w:r w:rsidRPr="00DB5D6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/</w:t>
            </w:r>
            <w:proofErr w:type="spellStart"/>
            <w:r w:rsidRPr="00DB5D6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Район</w:t>
            </w:r>
          </w:p>
          <w:p w:rsidR="00DB5D69" w:rsidRPr="00DB5D69" w:rsidRDefault="00DB5D69" w:rsidP="00DB5D6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Почтовый адрес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DB5D69" w:rsidRPr="00DB5D69" w:rsidRDefault="00DB5D69" w:rsidP="00DB5D6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Адрес</w:t>
            </w:r>
          </w:p>
          <w:p w:rsidR="00DB5D69" w:rsidRPr="00DB5D69" w:rsidRDefault="00DB5D69" w:rsidP="00DB5D6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электронной почты</w:t>
            </w:r>
          </w:p>
        </w:tc>
      </w:tr>
      <w:tr w:rsidR="00DB5D69" w:rsidRPr="00DB5D69" w:rsidTr="00DB5D69">
        <w:trPr>
          <w:cantSplit/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 xml:space="preserve">. канала </w:t>
            </w:r>
            <w:proofErr w:type="spellStart"/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Грибоедова</w:t>
            </w:r>
            <w:proofErr w:type="spellEnd"/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, д. 83, </w:t>
            </w: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т. 315-12-83,</w:t>
            </w:r>
          </w:p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ф. 312-12-26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guja@tuadm.gov.spb.ru</w:t>
            </w:r>
          </w:p>
        </w:tc>
      </w:tr>
      <w:tr w:rsidR="00DB5D69" w:rsidRPr="00DB5D69" w:rsidTr="00DB5D69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3-я линия В.О., </w:t>
            </w: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br/>
              <w:t>д. 10, литера Б,</w:t>
            </w:r>
          </w:p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Санкт-Петербург, 199004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т. 323-68-49,</w:t>
            </w:r>
          </w:p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ф. 323-68-57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orga@mail.ru</w:t>
            </w:r>
          </w:p>
        </w:tc>
      </w:tr>
      <w:tr w:rsidR="00DB5D69" w:rsidRPr="00DB5D69" w:rsidTr="00DB5D69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пр. Пархоменко,</w:t>
            </w:r>
          </w:p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д. 24/9,</w:t>
            </w:r>
          </w:p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Санкт-Петербург, 199004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т. 550-27-31,</w:t>
            </w: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br/>
              <w:t>ф. 550-29-87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feo@vybrga.spb.ru</w:t>
            </w:r>
          </w:p>
        </w:tc>
      </w:tr>
      <w:tr w:rsidR="00DB5D69" w:rsidRPr="00DB5D69" w:rsidTr="00DB5D69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ул. Комсомола, д. 33, Санкт-Петербург,</w:t>
            </w: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br/>
              <w:t>195009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т. 542-25-51,</w:t>
            </w: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br/>
              <w:t>ф. 542-16-37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tukalin@gov.spb.ru</w:t>
            </w:r>
          </w:p>
        </w:tc>
      </w:tr>
      <w:tr w:rsidR="00DB5D69" w:rsidRPr="00DB5D69" w:rsidTr="00DB5D69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пр. Стачек, д. 18, Санкт-Петербург,</w:t>
            </w: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br/>
              <w:t>198095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т. 252-41-04,</w:t>
            </w: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br/>
              <w:t>ф. 252-57-08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tukir@gov.spb.ru</w:t>
            </w:r>
          </w:p>
        </w:tc>
      </w:tr>
      <w:tr w:rsidR="00DB5D69" w:rsidRPr="00DB5D69" w:rsidTr="00DB5D69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г. Колпино,</w:t>
            </w:r>
          </w:p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пр. Ленина, д. 70/18,</w:t>
            </w:r>
          </w:p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</w:p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196650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т. 461-56-60,</w:t>
            </w: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br/>
              <w:t>ф. 461-67-13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guzakcenter@yandex.ru</w:t>
            </w:r>
          </w:p>
        </w:tc>
      </w:tr>
      <w:tr w:rsidR="00DB5D69" w:rsidRPr="00DB5D69" w:rsidTr="00DB5D69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Тарасова ул., д. 8/1,</w:t>
            </w:r>
          </w:p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Санкт-Петербург, 195027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т. 227-46-66,</w:t>
            </w:r>
          </w:p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ф. 227-35-24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inforja@tukrgv.gov.spb.ru</w:t>
            </w:r>
          </w:p>
        </w:tc>
      </w:tr>
      <w:tr w:rsidR="00DB5D69" w:rsidRPr="00DB5D69" w:rsidTr="00DB5D69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пр. Ветеранов, д. 131,</w:t>
            </w:r>
          </w:p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Санкт-Петербург, 198329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т. 736-68-14,</w:t>
            </w: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br/>
              <w:t>ф. 736-68-44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guzhakra@yandex.ru</w:t>
            </w:r>
          </w:p>
        </w:tc>
      </w:tr>
      <w:tr w:rsidR="00DB5D69" w:rsidRPr="00DB5D69" w:rsidTr="00DB5D69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Кронштадтский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г. Кронштадт,</w:t>
            </w:r>
          </w:p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пр. Ленина, д. 40,</w:t>
            </w:r>
          </w:p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Санкт-Петербург, 197760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т. 311-20-74,</w:t>
            </w: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br/>
              <w:t>ф. 311-35-52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gucb_kron@mail.ru</w:t>
            </w:r>
          </w:p>
        </w:tc>
      </w:tr>
      <w:tr w:rsidR="00DB5D69" w:rsidRPr="00DB5D69" w:rsidTr="00DB5D69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г. Сестрорецк,</w:t>
            </w: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br/>
              <w:t>ул. Токарева, д. 18,</w:t>
            </w: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т. 437-24-19,</w:t>
            </w: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br/>
              <w:t>ф. 437-24-67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kurortnoerga@mail.ru</w:t>
            </w:r>
          </w:p>
        </w:tc>
      </w:tr>
      <w:tr w:rsidR="00DB5D69" w:rsidRPr="00DB5D69" w:rsidTr="00DB5D69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Московский пр.,</w:t>
            </w:r>
          </w:p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д. 146,</w:t>
            </w:r>
          </w:p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Санкт-Петербург, 196084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т. 388-25-54,</w:t>
            </w: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br/>
              <w:t>ф. 388-91-33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tumos@gov.spb.ru</w:t>
            </w:r>
          </w:p>
        </w:tc>
      </w:tr>
      <w:tr w:rsidR="00DB5D69" w:rsidRPr="00DB5D69" w:rsidTr="00DB5D69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 xml:space="preserve">пр. </w:t>
            </w:r>
            <w:proofErr w:type="spellStart"/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Обуховской</w:t>
            </w:r>
            <w:proofErr w:type="spellEnd"/>
          </w:p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Обороны, д. 54,</w:t>
            </w:r>
          </w:p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</w:p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193029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т. 412-88-76,</w:t>
            </w: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br/>
              <w:t>ф. 412-88-65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guja_nev@mail.ru</w:t>
            </w:r>
          </w:p>
        </w:tc>
      </w:tr>
      <w:tr w:rsidR="00DB5D69" w:rsidRPr="00DB5D69" w:rsidTr="00DB5D69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Б. Монетная ул., д. 11,</w:t>
            </w:r>
          </w:p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br/>
              <w:t>197101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т. 233-67-93,</w:t>
            </w: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br/>
              <w:t>ф. 233-67-93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tupetr@gov.spb.ru</w:t>
            </w:r>
          </w:p>
        </w:tc>
      </w:tr>
      <w:tr w:rsidR="00DB5D69" w:rsidRPr="00DB5D69" w:rsidTr="00DB5D69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Петергофская ул.,</w:t>
            </w:r>
          </w:p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д. 11,</w:t>
            </w:r>
          </w:p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Санкт-Петербург, 198904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т. 450-72-40,</w:t>
            </w: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br/>
              <w:t>ф. 450-72-40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tuptrdv@gov.spb.ru</w:t>
            </w:r>
          </w:p>
        </w:tc>
      </w:tr>
      <w:tr w:rsidR="00DB5D69" w:rsidRPr="00DB5D69" w:rsidTr="00DB5D69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 xml:space="preserve">пр. </w:t>
            </w:r>
            <w:proofErr w:type="spellStart"/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Сизова</w:t>
            </w:r>
            <w:proofErr w:type="spellEnd"/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, д. 30/1,</w:t>
            </w: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br/>
              <w:t>Санкт-Петербург,</w:t>
            </w: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br/>
              <w:t>197349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т. 301-40-60,</w:t>
            </w: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br/>
              <w:t>ф. 301-40-80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prim_guja@tuprim.gov.spb.ru</w:t>
            </w:r>
          </w:p>
        </w:tc>
      </w:tr>
      <w:tr w:rsidR="00DB5D69" w:rsidRPr="00DB5D69" w:rsidTr="00DB5D69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Средняя ул., д. 8,</w:t>
            </w:r>
          </w:p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br/>
              <w:t>196601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т. 470-02-74,</w:t>
            </w: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br/>
              <w:t>ф. 470-02-73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tupush@gov.spb.ru</w:t>
            </w:r>
          </w:p>
        </w:tc>
      </w:tr>
      <w:tr w:rsidR="00DB5D69" w:rsidRPr="00DB5D69" w:rsidTr="00DB5D69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Тамбовская ул., д. 35,</w:t>
            </w:r>
          </w:p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Санкт-Петербург, 192007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т. 766-05-95,</w:t>
            </w: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br/>
              <w:t>ф. 766-34-44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guzafrun@spb.lanck.net</w:t>
            </w:r>
          </w:p>
        </w:tc>
      </w:tr>
      <w:tr w:rsidR="00DB5D69" w:rsidRPr="00DB5D69" w:rsidTr="00DB5D69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Невский пр., д. 176,</w:t>
            </w:r>
          </w:p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Санкт-Петербург, 193167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т. 274-27-80,</w:t>
            </w: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br/>
              <w:t>ф. 274-64-73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B5D69" w:rsidRPr="00DB5D69" w:rsidRDefault="00DB5D69" w:rsidP="00DB5D69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69">
              <w:rPr>
                <w:rFonts w:ascii="Times New Roman" w:eastAsia="Times New Roman" w:hAnsi="Times New Roman" w:cs="Times New Roman"/>
                <w:lang w:eastAsia="ru-RU"/>
              </w:rPr>
              <w:t>tucentr@gov.spb.ru</w:t>
            </w:r>
          </w:p>
        </w:tc>
      </w:tr>
    </w:tbl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</w:p>
    <w:p w:rsidR="00DB5D69" w:rsidRPr="00DB5D69" w:rsidRDefault="00DB5D69" w:rsidP="00DB5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DB5D69" w:rsidRPr="00DB5D69" w:rsidRDefault="00DB5D69" w:rsidP="00DB5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2" w:name="_ftn1"/>
    <w:p w:rsidR="00DB5D69" w:rsidRPr="00DB5D69" w:rsidRDefault="00DB5D69" w:rsidP="00DB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B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"http://www.ligovka-yamskaya.sankt-peterburg.info/ma/uslugi/reforma/pos047.htm" \l "_ftnref1" \o "" </w:instrText>
      </w:r>
      <w:r w:rsidRPr="00DB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DB5D69">
        <w:rPr>
          <w:rFonts w:ascii="Times New Roman" w:eastAsia="Times New Roman" w:hAnsi="Times New Roman" w:cs="Times New Roman"/>
          <w:color w:val="800080"/>
          <w:sz w:val="28"/>
          <w:u w:val="single"/>
          <w:vertAlign w:val="superscript"/>
          <w:lang w:eastAsia="ru-RU"/>
        </w:rPr>
        <w:t>[1]</w:t>
      </w:r>
      <w:r w:rsidRPr="00DB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2"/>
      <w:r w:rsidRPr="00DB5D69">
        <w:rPr>
          <w:rFonts w:ascii="Times New Roman" w:eastAsia="Times New Roman" w:hAnsi="Times New Roman" w:cs="Times New Roman"/>
          <w:color w:val="000000"/>
          <w:lang w:eastAsia="ru-RU"/>
        </w:rPr>
        <w:t>В качестве документа, удостоверяющего личность, предъявляются:</w:t>
      </w:r>
    </w:p>
    <w:p w:rsidR="00DB5D69" w:rsidRPr="00DB5D69" w:rsidRDefault="00DB5D69" w:rsidP="00DB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lang w:eastAsia="ru-RU"/>
        </w:rPr>
        <w:t>паспорт гражданина Российской Федерации.</w:t>
      </w:r>
    </w:p>
    <w:p w:rsidR="00DB5D69" w:rsidRPr="00DB5D69" w:rsidRDefault="00DB5D69" w:rsidP="00DB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lang w:eastAsia="ru-RU"/>
        </w:rPr>
        <w:t>паспорт гражданина СССР, вкладыш в паспорт гражданина СССР, подтверждающий наличие гражданства Российской Федерации.</w:t>
      </w:r>
    </w:p>
    <w:p w:rsidR="00DB5D69" w:rsidRPr="00DB5D69" w:rsidRDefault="00DB5D69" w:rsidP="00DB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lang w:eastAsia="ru-RU"/>
        </w:rPr>
        <w:t>иные документы, удостоверяющие личность гражданина, предусмотренные указами Президента Российской Федерации от 14.11.2002 № 1325 «Об утверждении Положения о порядке рассмотрения вопросов гражданства Российской Федерации» и от 13.04.2011 № 444 </w:t>
      </w:r>
      <w:r w:rsidRPr="00DB5D69">
        <w:rPr>
          <w:rFonts w:ascii="Times New Roman" w:eastAsia="Times New Roman" w:hAnsi="Times New Roman" w:cs="Times New Roman"/>
          <w:color w:val="000000"/>
          <w:lang w:eastAsia="ru-RU"/>
        </w:rPr>
        <w:br/>
        <w:t>«О дополнительных мерах по обеспечению прав и защиты интересов несовершеннолетних граждан Российской Федерации».</w:t>
      </w:r>
    </w:p>
    <w:p w:rsidR="00DB5D69" w:rsidRPr="00DB5D69" w:rsidRDefault="00DB5D69" w:rsidP="00DB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Start w:id="3" w:name="_ftn2"/>
    <w:p w:rsidR="00DB5D69" w:rsidRPr="00DB5D69" w:rsidRDefault="00DB5D69" w:rsidP="00DB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B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"http://www.ligovka-yamskaya.sankt-peterburg.info/ma/uslugi/reforma/pos047.htm" \l "_ftnref2" \o "" </w:instrText>
      </w:r>
      <w:r w:rsidRPr="00DB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DB5D69">
        <w:rPr>
          <w:rFonts w:ascii="Times New Roman" w:eastAsia="Times New Roman" w:hAnsi="Times New Roman" w:cs="Times New Roman"/>
          <w:color w:val="800080"/>
          <w:sz w:val="28"/>
          <w:u w:val="single"/>
          <w:vertAlign w:val="superscript"/>
          <w:lang w:eastAsia="ru-RU"/>
        </w:rPr>
        <w:t>[2]</w:t>
      </w:r>
      <w:r w:rsidRPr="00DB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3"/>
      <w:r w:rsidRPr="00DB5D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B5D69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пунктом 2 части 1 статьи 7 и частью 6 статьи 7 Федерального закона </w:t>
      </w:r>
      <w:r w:rsidRPr="00DB5D69">
        <w:rPr>
          <w:rFonts w:ascii="Times New Roman" w:eastAsia="Times New Roman" w:hAnsi="Times New Roman" w:cs="Times New Roman"/>
          <w:color w:val="000000"/>
          <w:lang w:eastAsia="ru-RU"/>
        </w:rPr>
        <w:br/>
        <w:t>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DB5D69" w:rsidRPr="00DB5D69" w:rsidRDefault="00DB5D69" w:rsidP="00DB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lang w:eastAsia="ru-RU"/>
        </w:rPr>
        <w:t>Направление органом местного самоуправления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  <w:p w:rsidR="00DB5D69" w:rsidRPr="00DB5D69" w:rsidRDefault="00DB5D69" w:rsidP="00DB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B5D69" w:rsidRPr="00DB5D69" w:rsidRDefault="00DB5D69" w:rsidP="00DB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6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17A71" w:rsidRPr="00DB5D69" w:rsidRDefault="00417A71" w:rsidP="00DB5D69"/>
    <w:sectPr w:rsidR="00417A71" w:rsidRPr="00DB5D69" w:rsidSect="0041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5D69"/>
    <w:rsid w:val="00417A71"/>
    <w:rsid w:val="00DB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B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B5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D69"/>
  </w:style>
  <w:style w:type="character" w:styleId="a5">
    <w:name w:val="Hyperlink"/>
    <w:basedOn w:val="a0"/>
    <w:uiPriority w:val="99"/>
    <w:semiHidden/>
    <w:unhideWhenUsed/>
    <w:rsid w:val="00DB5D69"/>
  </w:style>
  <w:style w:type="character" w:styleId="a6">
    <w:name w:val="FollowedHyperlink"/>
    <w:basedOn w:val="a0"/>
    <w:uiPriority w:val="99"/>
    <w:semiHidden/>
    <w:unhideWhenUsed/>
    <w:rsid w:val="00DB5D69"/>
    <w:rPr>
      <w:color w:val="800080"/>
      <w:u w:val="single"/>
    </w:rPr>
  </w:style>
  <w:style w:type="paragraph" w:customStyle="1" w:styleId="consplusnormal">
    <w:name w:val="consplusnormal"/>
    <w:basedOn w:val="a"/>
    <w:rsid w:val="00DB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DB5D69"/>
  </w:style>
  <w:style w:type="paragraph" w:styleId="a8">
    <w:name w:val="Balloon Text"/>
    <w:basedOn w:val="a"/>
    <w:link w:val="a9"/>
    <w:uiPriority w:val="99"/>
    <w:semiHidden/>
    <w:unhideWhenUsed/>
    <w:rsid w:val="00DB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7128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1085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pb.ru/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knz@mfcspb.ru" TargetMode="External"/><Relationship Id="rId12" Type="http://schemas.openxmlformats.org/officeDocument/2006/relationships/hyperlink" Target="mailto:ksp@gov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.spb.ru/mfc/" TargetMode="External"/><Relationship Id="rId11" Type="http://schemas.openxmlformats.org/officeDocument/2006/relationships/hyperlink" Target="mailto:kis@gov.spb.ru;%20" TargetMode="External"/><Relationship Id="rId5" Type="http://schemas.openxmlformats.org/officeDocument/2006/relationships/hyperlink" Target="http://www.gov.sp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ukog@gov.spb.ru" TargetMode="External"/><Relationship Id="rId4" Type="http://schemas.openxmlformats.org/officeDocument/2006/relationships/hyperlink" Target="mailto:kzags@gov.spb.ru" TargetMode="External"/><Relationship Id="rId9" Type="http://schemas.openxmlformats.org/officeDocument/2006/relationships/hyperlink" Target="http://www.gu.s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12069</Words>
  <Characters>68795</Characters>
  <Application>Microsoft Office Word</Application>
  <DocSecurity>0</DocSecurity>
  <Lines>573</Lines>
  <Paragraphs>161</Paragraphs>
  <ScaleCrop>false</ScaleCrop>
  <Company>Reanimator Extreme Edition</Company>
  <LinksUpToDate>false</LinksUpToDate>
  <CharactersWithSpaces>80703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2015-08-10T12:21:00Z</dcterms:created>
  <dcterms:modified xsi:type="dcterms:W3CDTF">2015-08-10T12:21:00Z</dcterms:modified>
</cp:coreProperties>
</file>